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7DF9FF9" w:rsidR="00D2315C" w:rsidRDefault="00DA4684" w:rsidP="00B80225">
      <w:pPr>
        <w:pStyle w:val="Heading2"/>
      </w:pPr>
      <w:r>
        <w:t xml:space="preserve">Social Justice Advocacy </w:t>
      </w:r>
      <w:r w:rsidR="00B80225">
        <w:t>Skills Course –</w:t>
      </w:r>
      <w:r>
        <w:t xml:space="preserve"> Syllabus</w:t>
      </w:r>
      <w:r w:rsidR="00B80225">
        <w:t xml:space="preserve"> of Readings</w:t>
      </w:r>
    </w:p>
    <w:p w14:paraId="00000002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03" w14:textId="77777777" w:rsidR="00D2315C" w:rsidRPr="00BD7FF2" w:rsidRDefault="00DA4684" w:rsidP="00BD7FF2">
      <w:pPr>
        <w:pStyle w:val="Heading3"/>
      </w:pPr>
      <w:bookmarkStart w:id="0" w:name="_ds2d3yqo46nw" w:colFirst="0" w:colLast="0"/>
      <w:bookmarkEnd w:id="0"/>
      <w:r>
        <w:t>Lecture 1: Lawyer’s Duty to Do Social Justice Advocacy</w:t>
      </w:r>
    </w:p>
    <w:p w14:paraId="00000004" w14:textId="77777777" w:rsidR="00D2315C" w:rsidRPr="00BD7FF2" w:rsidRDefault="00DA4684" w:rsidP="00BD7FF2">
      <w:pPr>
        <w:pStyle w:val="Heading4"/>
      </w:pPr>
      <w:bookmarkStart w:id="1" w:name="_577aw18l66c4" w:colFirst="0" w:colLast="0"/>
      <w:bookmarkEnd w:id="1"/>
      <w:r w:rsidRPr="00BD7FF2">
        <w:t>Required Readings:</w:t>
      </w:r>
    </w:p>
    <w:p w14:paraId="00000005" w14:textId="77777777" w:rsidR="00D2315C" w:rsidRDefault="00DA4684">
      <w:pPr>
        <w:numPr>
          <w:ilvl w:val="0"/>
          <w:numId w:val="16"/>
        </w:numPr>
        <w:spacing w:line="276" w:lineRule="auto"/>
      </w:pPr>
      <w:r>
        <w:t>S</w:t>
      </w:r>
      <w:r>
        <w:t>wimming Up Niagara Falls, Chapter 1.</w:t>
      </w:r>
    </w:p>
    <w:p w14:paraId="00000006" w14:textId="77777777" w:rsidR="00D2315C" w:rsidRDefault="00DA4684">
      <w:pPr>
        <w:numPr>
          <w:ilvl w:val="0"/>
          <w:numId w:val="16"/>
        </w:numPr>
        <w:spacing w:line="276" w:lineRule="auto"/>
      </w:pPr>
      <w:r>
        <w:t>History of the ODA, Introduction (pp 2–4).</w:t>
      </w:r>
    </w:p>
    <w:p w14:paraId="00000007" w14:textId="77777777" w:rsidR="00D2315C" w:rsidRDefault="00DA4684">
      <w:pPr>
        <w:numPr>
          <w:ilvl w:val="0"/>
          <w:numId w:val="16"/>
        </w:numPr>
        <w:spacing w:line="276" w:lineRule="auto"/>
      </w:pPr>
      <w:r>
        <w:t>William P Quigley, “</w:t>
      </w:r>
      <w:hyperlink r:id="rId5">
        <w:r w:rsidR="00D2315C">
          <w:rPr>
            <w:color w:val="1155CC"/>
            <w:u w:val="single"/>
          </w:rPr>
          <w:t>Letter to a Law Student Interested in Social Justice</w:t>
        </w:r>
      </w:hyperlink>
      <w:r>
        <w:t xml:space="preserve">” (2007) 1:1 DePaul J for Soc Just 7. </w:t>
      </w:r>
      <w:r>
        <w:rPr>
          <w:color w:val="9900FF"/>
        </w:rPr>
        <w:t>**PDF</w:t>
      </w:r>
    </w:p>
    <w:p w14:paraId="00000008" w14:textId="77777777" w:rsidR="00D2315C" w:rsidRPr="00EF12CC" w:rsidRDefault="00DA4684" w:rsidP="00BD7FF2">
      <w:pPr>
        <w:pStyle w:val="Heading4"/>
      </w:pPr>
      <w:bookmarkStart w:id="2" w:name="_wlhhdy21qvhz" w:colFirst="0" w:colLast="0"/>
      <w:bookmarkEnd w:id="2"/>
      <w:r w:rsidRPr="00EF12CC">
        <w:t>Supplemental Resources:</w:t>
      </w:r>
    </w:p>
    <w:p w14:paraId="00000009" w14:textId="77777777" w:rsidR="00D2315C" w:rsidRDefault="00DA4684">
      <w:pPr>
        <w:numPr>
          <w:ilvl w:val="0"/>
          <w:numId w:val="2"/>
        </w:numPr>
        <w:spacing w:line="276" w:lineRule="auto"/>
      </w:pPr>
      <w:r>
        <w:t>V</w:t>
      </w:r>
      <w:r>
        <w:t>ideo</w:t>
      </w:r>
      <w:hyperlink r:id="rId6">
        <w:r w:rsidR="00D2315C">
          <w:t xml:space="preserve">: </w:t>
        </w:r>
      </w:hyperlink>
      <w:hyperlink r:id="rId7">
        <w:r w:rsidR="00D2315C">
          <w:rPr>
            <w:color w:val="1155CC"/>
            <w:u w:val="single"/>
          </w:rPr>
          <w:t>The urgency of intersectionality</w:t>
        </w:r>
      </w:hyperlink>
      <w:r>
        <w:t>.</w:t>
      </w:r>
    </w:p>
    <w:p w14:paraId="0000000A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0B" w14:textId="77777777" w:rsidR="00D2315C" w:rsidRDefault="00DA4684" w:rsidP="00DE227B">
      <w:pPr>
        <w:pStyle w:val="Heading3"/>
      </w:pPr>
      <w:bookmarkStart w:id="3" w:name="_hit3mh1s1wit" w:colFirst="0" w:colLast="0"/>
      <w:bookmarkEnd w:id="3"/>
      <w:r>
        <w:t>Lecture 2: The World of Social Justice and People with Disabilities</w:t>
      </w:r>
    </w:p>
    <w:p w14:paraId="0000000C" w14:textId="77777777" w:rsidR="00D2315C" w:rsidRDefault="00DA4684" w:rsidP="00DE227B">
      <w:pPr>
        <w:pStyle w:val="Heading4"/>
      </w:pPr>
      <w:bookmarkStart w:id="4" w:name="_43vw18yn895" w:colFirst="0" w:colLast="0"/>
      <w:bookmarkEnd w:id="4"/>
      <w:r>
        <w:t>Required Readings:</w:t>
      </w:r>
    </w:p>
    <w:p w14:paraId="0000000D" w14:textId="77777777" w:rsidR="00D2315C" w:rsidRDefault="00DA4684">
      <w:pPr>
        <w:numPr>
          <w:ilvl w:val="0"/>
          <w:numId w:val="9"/>
        </w:numPr>
        <w:spacing w:line="276" w:lineRule="auto"/>
      </w:pPr>
      <w:r>
        <w:t>David Lepofsky, “</w:t>
      </w:r>
      <w:hyperlink r:id="rId8">
        <w:r w:rsidR="00D2315C">
          <w:rPr>
            <w:color w:val="1155CC"/>
            <w:u w:val="single"/>
          </w:rPr>
          <w:t xml:space="preserve">People </w:t>
        </w:r>
        <w:proofErr w:type="gramStart"/>
        <w:r w:rsidR="00D2315C">
          <w:rPr>
            <w:color w:val="1155CC"/>
            <w:u w:val="single"/>
          </w:rPr>
          <w:t>With</w:t>
        </w:r>
        <w:proofErr w:type="gramEnd"/>
        <w:r w:rsidR="00D2315C">
          <w:rPr>
            <w:color w:val="1155CC"/>
            <w:u w:val="single"/>
          </w:rPr>
          <w:t xml:space="preserve"> Disabilities Need Lawyers Too! A Ready-To-Use Plan for Law Schools to Educate Law Students to Effectively Serve the Legal Needs of Clients </w:t>
        </w:r>
        <w:proofErr w:type="gramStart"/>
        <w:r w:rsidR="00D2315C">
          <w:rPr>
            <w:color w:val="1155CC"/>
            <w:u w:val="single"/>
          </w:rPr>
          <w:t>With</w:t>
        </w:r>
        <w:proofErr w:type="gramEnd"/>
        <w:r w:rsidR="00D2315C">
          <w:rPr>
            <w:color w:val="1155CC"/>
            <w:u w:val="single"/>
          </w:rPr>
          <w:t xml:space="preserve"> Disabilities as Well as Clients Without Disabilities</w:t>
        </w:r>
      </w:hyperlink>
      <w:r>
        <w:t>” (2022) 38 Windsor YB Access Just 148 (pp 1–8).</w:t>
      </w:r>
    </w:p>
    <w:p w14:paraId="0000000E" w14:textId="77777777" w:rsidR="00D2315C" w:rsidRDefault="00DA4684">
      <w:pPr>
        <w:numPr>
          <w:ilvl w:val="0"/>
          <w:numId w:val="9"/>
        </w:numPr>
        <w:spacing w:line="276" w:lineRule="auto"/>
      </w:pPr>
      <w:r>
        <w:t>Carly Fox, “</w:t>
      </w:r>
      <w:hyperlink r:id="rId9">
        <w:r w:rsidR="00D2315C">
          <w:rPr>
            <w:color w:val="1155CC"/>
            <w:u w:val="single"/>
          </w:rPr>
          <w:t>By-and-For in the Disability Community: Nothing About Us Without Us</w:t>
        </w:r>
      </w:hyperlink>
      <w:r>
        <w:t>” (2022).</w:t>
      </w:r>
    </w:p>
    <w:p w14:paraId="0000000F" w14:textId="77777777" w:rsidR="00D2315C" w:rsidRDefault="00DA4684">
      <w:pPr>
        <w:numPr>
          <w:ilvl w:val="0"/>
          <w:numId w:val="9"/>
        </w:numPr>
        <w:spacing w:line="276" w:lineRule="auto"/>
      </w:pPr>
      <w:r>
        <w:t>Video</w:t>
      </w:r>
      <w:hyperlink r:id="rId10">
        <w:r w:rsidR="00D2315C">
          <w:t xml:space="preserve">: </w:t>
        </w:r>
      </w:hyperlink>
      <w:hyperlink r:id="rId11">
        <w:r w:rsidR="00D2315C">
          <w:rPr>
            <w:color w:val="1155CC"/>
            <w:u w:val="single"/>
          </w:rPr>
          <w:t>I’m not your inspiration, thank you very much</w:t>
        </w:r>
      </w:hyperlink>
      <w:r>
        <w:t>.</w:t>
      </w:r>
    </w:p>
    <w:p w14:paraId="00000010" w14:textId="77777777" w:rsidR="00D2315C" w:rsidRDefault="00DA4684">
      <w:pPr>
        <w:numPr>
          <w:ilvl w:val="0"/>
          <w:numId w:val="9"/>
        </w:numPr>
        <w:spacing w:line="276" w:lineRule="auto"/>
      </w:pPr>
      <w:r>
        <w:t>David Lepofsky, “</w:t>
      </w:r>
      <w:hyperlink r:id="rId12">
        <w:r w:rsidR="00D2315C">
          <w:rPr>
            <w:color w:val="1155CC"/>
            <w:u w:val="single"/>
          </w:rPr>
          <w:t>Ontario's Human Rights Tribunal Bungles the School Boards' Human Rights Duty to Accommodate Students with Disabilities - J.F. v. Waterloo Catholic District School Board - An Erroneous Rejection of a Student's Request to Bring His Autism Service Dog to School</w:t>
        </w:r>
      </w:hyperlink>
      <w:r>
        <w:t xml:space="preserve">” (2020) 40:1 NJCL 37 (pp 38–40). </w:t>
      </w:r>
      <w:r>
        <w:rPr>
          <w:color w:val="9900FF"/>
        </w:rPr>
        <w:t>**PDF</w:t>
      </w:r>
    </w:p>
    <w:p w14:paraId="00000011" w14:textId="77777777" w:rsidR="00D2315C" w:rsidRDefault="00DA4684">
      <w:pPr>
        <w:numPr>
          <w:ilvl w:val="0"/>
          <w:numId w:val="9"/>
        </w:numPr>
        <w:spacing w:line="276" w:lineRule="auto"/>
      </w:pPr>
      <w:r>
        <w:t xml:space="preserve">Video: </w:t>
      </w:r>
      <w:hyperlink r:id="rId13">
        <w:r w:rsidR="00D2315C">
          <w:rPr>
            <w:color w:val="1155CC"/>
            <w:u w:val="single"/>
          </w:rPr>
          <w:t>Billion-Dollar Accessibility Bungle: Accessibility Problems at New Toronto Courthouse Trailer</w:t>
        </w:r>
      </w:hyperlink>
      <w:r>
        <w:t>.</w:t>
      </w:r>
    </w:p>
    <w:p w14:paraId="00000012" w14:textId="77777777" w:rsidR="00D2315C" w:rsidRDefault="00DA4684">
      <w:pPr>
        <w:numPr>
          <w:ilvl w:val="0"/>
          <w:numId w:val="9"/>
        </w:numPr>
        <w:spacing w:line="276" w:lineRule="auto"/>
      </w:pPr>
      <w:r>
        <w:t>Statistics Canada, “</w:t>
      </w:r>
      <w:hyperlink r:id="rId14">
        <w:r w:rsidR="00D2315C">
          <w:rPr>
            <w:color w:val="1155CC"/>
            <w:u w:val="single"/>
          </w:rPr>
          <w:t>A demographic, employment and income profile of persons with</w:t>
        </w:r>
      </w:hyperlink>
      <w:hyperlink r:id="rId15">
        <w:r w:rsidR="00D2315C">
          <w:t xml:space="preserve"> </w:t>
        </w:r>
      </w:hyperlink>
      <w:hyperlink r:id="rId16">
        <w:r w:rsidR="00D2315C">
          <w:rPr>
            <w:color w:val="1155CC"/>
            <w:u w:val="single"/>
          </w:rPr>
          <w:t>disabilities aged 15 years and over in Canada</w:t>
        </w:r>
      </w:hyperlink>
      <w:r>
        <w:t xml:space="preserve">”, (2022). </w:t>
      </w:r>
      <w:r>
        <w:rPr>
          <w:color w:val="9900FF"/>
        </w:rPr>
        <w:t>**PDF</w:t>
      </w:r>
    </w:p>
    <w:p w14:paraId="00000013" w14:textId="77777777" w:rsidR="00D2315C" w:rsidRDefault="00DA4684">
      <w:pPr>
        <w:numPr>
          <w:ilvl w:val="0"/>
          <w:numId w:val="9"/>
        </w:numPr>
        <w:spacing w:line="276" w:lineRule="auto"/>
      </w:pPr>
      <w:r>
        <w:t>Statistics Canada, “</w:t>
      </w:r>
      <w:hyperlink r:id="rId17">
        <w:r w:rsidR="00D2315C">
          <w:rPr>
            <w:color w:val="1155CC"/>
            <w:u w:val="single"/>
          </w:rPr>
          <w:t>Barriers to accessibility related to behaviours, misconceptions or assumptions: Findings from the 2022 Canadian Survey on Disability</w:t>
        </w:r>
      </w:hyperlink>
      <w:r>
        <w:t xml:space="preserve">”, (2025). </w:t>
      </w:r>
      <w:r>
        <w:rPr>
          <w:color w:val="9900FF"/>
        </w:rPr>
        <w:t>**PDF</w:t>
      </w:r>
    </w:p>
    <w:p w14:paraId="00000014" w14:textId="77777777" w:rsidR="00D2315C" w:rsidRDefault="00DA4684" w:rsidP="00DE227B">
      <w:pPr>
        <w:pStyle w:val="Heading4"/>
      </w:pPr>
      <w:bookmarkStart w:id="5" w:name="_9us3a1xr9f2s" w:colFirst="0" w:colLast="0"/>
      <w:bookmarkEnd w:id="5"/>
      <w:r>
        <w:t>Supplemental Resources:</w:t>
      </w:r>
    </w:p>
    <w:p w14:paraId="00000015" w14:textId="77777777" w:rsidR="00D2315C" w:rsidRDefault="00DA4684">
      <w:pPr>
        <w:numPr>
          <w:ilvl w:val="0"/>
          <w:numId w:val="1"/>
        </w:numPr>
        <w:spacing w:line="276" w:lineRule="auto"/>
      </w:pPr>
      <w:r>
        <w:rPr>
          <w:i/>
          <w:iCs/>
        </w:rPr>
        <w:t>JF v Waterloo Catholic District School Board</w:t>
      </w:r>
      <w:r>
        <w:t xml:space="preserve">, </w:t>
      </w:r>
      <w:hyperlink r:id="rId18">
        <w:r w:rsidR="00D2315C">
          <w:rPr>
            <w:color w:val="1155CC"/>
            <w:u w:val="single"/>
          </w:rPr>
          <w:t>2017 HRTO 1121</w:t>
        </w:r>
      </w:hyperlink>
      <w:r>
        <w:t>.</w:t>
      </w:r>
    </w:p>
    <w:p w14:paraId="00000016" w14:textId="77777777" w:rsidR="00D2315C" w:rsidRDefault="00DA4684">
      <w:pPr>
        <w:numPr>
          <w:ilvl w:val="0"/>
          <w:numId w:val="1"/>
        </w:numPr>
        <w:spacing w:line="276" w:lineRule="auto"/>
      </w:pPr>
      <w:r>
        <w:t>ARCH Disability Law Centre, “</w:t>
      </w:r>
      <w:hyperlink r:id="rId19">
        <w:r w:rsidR="00D2315C">
          <w:rPr>
            <w:color w:val="1155CC"/>
            <w:u w:val="single"/>
          </w:rPr>
          <w:t>Tips for Lawyers and Paralegals in Ontario: Accommodating clients requiring a support person</w:t>
        </w:r>
      </w:hyperlink>
      <w:r>
        <w:t xml:space="preserve">” (2019). </w:t>
      </w:r>
      <w:r>
        <w:rPr>
          <w:color w:val="9900FF"/>
        </w:rPr>
        <w:t>**PDF</w:t>
      </w:r>
    </w:p>
    <w:p w14:paraId="00000017" w14:textId="77777777" w:rsidR="00D2315C" w:rsidRDefault="00DA4684">
      <w:pPr>
        <w:numPr>
          <w:ilvl w:val="0"/>
          <w:numId w:val="1"/>
        </w:numPr>
        <w:spacing w:line="276" w:lineRule="auto"/>
      </w:pPr>
      <w:r>
        <w:t>ARCH Disability Law Centre, “</w:t>
      </w:r>
      <w:hyperlink r:id="rId20">
        <w:r w:rsidR="00D2315C">
          <w:rPr>
            <w:color w:val="1155CC"/>
            <w:u w:val="single"/>
          </w:rPr>
          <w:t>Guide - Human Rights in Education in Ontario: A general guide for students</w:t>
        </w:r>
      </w:hyperlink>
      <w:r>
        <w:t xml:space="preserve">” (2019). </w:t>
      </w:r>
      <w:r>
        <w:rPr>
          <w:color w:val="9900FF"/>
        </w:rPr>
        <w:t>**PDF</w:t>
      </w:r>
    </w:p>
    <w:p w14:paraId="00000018" w14:textId="77777777" w:rsidR="00D2315C" w:rsidRDefault="00DA4684">
      <w:pPr>
        <w:numPr>
          <w:ilvl w:val="0"/>
          <w:numId w:val="1"/>
        </w:numPr>
        <w:spacing w:line="276" w:lineRule="auto"/>
      </w:pPr>
      <w:r>
        <w:t>ARCH Disability Law Centre, “</w:t>
      </w:r>
      <w:hyperlink r:id="rId21">
        <w:r w:rsidR="00D2315C">
          <w:rPr>
            <w:color w:val="1155CC"/>
            <w:u w:val="single"/>
          </w:rPr>
          <w:t>Advocacy Toolkit – Your Right to not be Excluded from School in Ontario</w:t>
        </w:r>
      </w:hyperlink>
      <w:r>
        <w:t xml:space="preserve">” (2019). </w:t>
      </w:r>
      <w:r>
        <w:rPr>
          <w:color w:val="9900FF"/>
        </w:rPr>
        <w:t>**PDF</w:t>
      </w:r>
    </w:p>
    <w:p w14:paraId="00000019" w14:textId="77777777" w:rsidR="00D2315C" w:rsidRDefault="00DA4684">
      <w:pPr>
        <w:numPr>
          <w:ilvl w:val="0"/>
          <w:numId w:val="1"/>
        </w:numPr>
        <w:spacing w:line="276" w:lineRule="auto"/>
      </w:pPr>
      <w:r>
        <w:t>Government of Canada, “</w:t>
      </w:r>
      <w:hyperlink r:id="rId22">
        <w:r w:rsidR="00D2315C">
          <w:rPr>
            <w:color w:val="1155CC"/>
            <w:u w:val="single"/>
          </w:rPr>
          <w:t>A way with words and images: guide for communicating with and about persons with disabilities</w:t>
        </w:r>
      </w:hyperlink>
      <w:r>
        <w:t xml:space="preserve">” (2024). </w:t>
      </w:r>
      <w:r>
        <w:rPr>
          <w:color w:val="9900FF"/>
        </w:rPr>
        <w:t>**PDF</w:t>
      </w:r>
    </w:p>
    <w:p w14:paraId="0000001A" w14:textId="77777777" w:rsidR="00D2315C" w:rsidRDefault="00DA4684">
      <w:pPr>
        <w:numPr>
          <w:ilvl w:val="0"/>
          <w:numId w:val="1"/>
        </w:numPr>
        <w:spacing w:line="276" w:lineRule="auto"/>
      </w:pPr>
      <w:r>
        <w:t>SDC K-12 Education Final Recommendations Report.</w:t>
      </w:r>
    </w:p>
    <w:p w14:paraId="0000001B" w14:textId="77777777" w:rsidR="00D2315C" w:rsidRDefault="00DA4684">
      <w:pPr>
        <w:numPr>
          <w:ilvl w:val="0"/>
          <w:numId w:val="1"/>
        </w:numPr>
        <w:spacing w:line="276" w:lineRule="auto"/>
      </w:pPr>
      <w:r>
        <w:lastRenderedPageBreak/>
        <w:t>Ravi Malhotra, “</w:t>
      </w:r>
      <w:hyperlink r:id="rId23">
        <w:r w:rsidR="00D2315C">
          <w:rPr>
            <w:color w:val="1155CC"/>
            <w:u w:val="single"/>
          </w:rPr>
          <w:t xml:space="preserve">Critical Disability Theory and Public Law in Canada: The Case of </w:t>
        </w:r>
        <w:proofErr w:type="spellStart"/>
        <w:r w:rsidR="00D2315C">
          <w:rPr>
            <w:color w:val="1155CC"/>
            <w:u w:val="single"/>
          </w:rPr>
          <w:t>Longueépée</w:t>
        </w:r>
        <w:proofErr w:type="spellEnd"/>
        <w:r w:rsidR="00D2315C">
          <w:rPr>
            <w:color w:val="1155CC"/>
            <w:u w:val="single"/>
          </w:rPr>
          <w:t xml:space="preserve"> v University of Waterloo</w:t>
        </w:r>
      </w:hyperlink>
      <w:r>
        <w:t xml:space="preserve">” (2025) in Jena McGill, Karen Drake, Kyle Kirkup, Anne Levesque, &amp; Joshua Sealy-Harrington, eds, </w:t>
      </w:r>
      <w:r>
        <w:rPr>
          <w:i/>
          <w:iCs/>
        </w:rPr>
        <w:t>Critical Conversations in Canadian Public Law</w:t>
      </w:r>
      <w:r>
        <w:t xml:space="preserve">, (Ottawa: University of Ottawa Press, 2025) 337. </w:t>
      </w:r>
      <w:r>
        <w:rPr>
          <w:color w:val="9900FF"/>
        </w:rPr>
        <w:t>**PDF</w:t>
      </w:r>
    </w:p>
    <w:p w14:paraId="0000001C" w14:textId="77777777" w:rsidR="00D2315C" w:rsidRDefault="00DA4684">
      <w:pPr>
        <w:numPr>
          <w:ilvl w:val="0"/>
          <w:numId w:val="1"/>
        </w:numPr>
        <w:spacing w:line="276" w:lineRule="auto"/>
      </w:pPr>
      <w:r>
        <w:t xml:space="preserve">Video: </w:t>
      </w:r>
      <w:hyperlink r:id="rId24">
        <w:r w:rsidR="00D2315C">
          <w:rPr>
            <w:color w:val="1155CC"/>
            <w:u w:val="single"/>
          </w:rPr>
          <w:t>Introduction to the Duty to Accommodate People with Disabilities</w:t>
        </w:r>
      </w:hyperlink>
      <w:r>
        <w:t>.</w:t>
      </w:r>
    </w:p>
    <w:p w14:paraId="0000001D" w14:textId="77777777" w:rsidR="00D2315C" w:rsidRDefault="00DA4684">
      <w:pPr>
        <w:numPr>
          <w:ilvl w:val="0"/>
          <w:numId w:val="1"/>
        </w:numPr>
        <w:spacing w:line="276" w:lineRule="auto"/>
      </w:pPr>
      <w:r>
        <w:t>People for Education, “</w:t>
      </w:r>
      <w:hyperlink r:id="rId25">
        <w:r w:rsidR="00D2315C">
          <w:rPr>
            <w:color w:val="1155CC"/>
            <w:u w:val="single"/>
          </w:rPr>
          <w:t>Public Education in Ontario</w:t>
        </w:r>
      </w:hyperlink>
      <w:r>
        <w:t>”.</w:t>
      </w:r>
    </w:p>
    <w:p w14:paraId="0000001E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1F" w14:textId="77777777" w:rsidR="00D2315C" w:rsidRDefault="00DA4684" w:rsidP="00DE227B">
      <w:pPr>
        <w:pStyle w:val="Heading3"/>
      </w:pPr>
      <w:bookmarkStart w:id="6" w:name="_tk44l877datj" w:colFirst="0" w:colLast="0"/>
      <w:bookmarkEnd w:id="6"/>
      <w:r>
        <w:t xml:space="preserve">Lecture 3: Negotiating for a Community, not a </w:t>
      </w:r>
      <w:proofErr w:type="gramStart"/>
      <w:r>
        <w:t>Client</w:t>
      </w:r>
      <w:proofErr w:type="gramEnd"/>
    </w:p>
    <w:p w14:paraId="00000020" w14:textId="77777777" w:rsidR="00D2315C" w:rsidRDefault="00DA4684" w:rsidP="00DE227B">
      <w:pPr>
        <w:pStyle w:val="Heading4"/>
      </w:pPr>
      <w:bookmarkStart w:id="7" w:name="_e0sd6xqf0921" w:colFirst="0" w:colLast="0"/>
      <w:bookmarkEnd w:id="7"/>
      <w:r>
        <w:t>Required Readings:</w:t>
      </w:r>
    </w:p>
    <w:p w14:paraId="00000021" w14:textId="77777777" w:rsidR="00D2315C" w:rsidRDefault="00DA4684">
      <w:pPr>
        <w:numPr>
          <w:ilvl w:val="0"/>
          <w:numId w:val="6"/>
        </w:numPr>
        <w:spacing w:line="276" w:lineRule="auto"/>
      </w:pPr>
      <w:r>
        <w:t>11 principles of the ODA Committee.</w:t>
      </w:r>
    </w:p>
    <w:p w14:paraId="00000022" w14:textId="77777777" w:rsidR="00D2315C" w:rsidRDefault="00DA4684">
      <w:pPr>
        <w:numPr>
          <w:ilvl w:val="0"/>
          <w:numId w:val="6"/>
        </w:numPr>
        <w:spacing w:line="276" w:lineRule="auto"/>
      </w:pPr>
      <w:r>
        <w:t>1998 ODA Committee Brief, Summary (pp 4–8).</w:t>
      </w:r>
    </w:p>
    <w:p w14:paraId="00000023" w14:textId="77777777" w:rsidR="00D2315C" w:rsidRDefault="00DA4684">
      <w:pPr>
        <w:numPr>
          <w:ilvl w:val="0"/>
          <w:numId w:val="6"/>
        </w:numPr>
        <w:spacing w:line="276" w:lineRule="auto"/>
      </w:pPr>
      <w:r>
        <w:t>2009 AODA Alliance Transportation Standard Final Brief, Introduction (pp 5–10).</w:t>
      </w:r>
    </w:p>
    <w:p w14:paraId="00000024" w14:textId="77777777" w:rsidR="00D2315C" w:rsidRDefault="00DA4684">
      <w:pPr>
        <w:numPr>
          <w:ilvl w:val="0"/>
          <w:numId w:val="6"/>
        </w:numPr>
        <w:spacing w:line="276" w:lineRule="auto"/>
      </w:pPr>
      <w:r>
        <w:t>ARCH Disability Law Centre, “</w:t>
      </w:r>
      <w:hyperlink r:id="rId26">
        <w:r w:rsidR="00D2315C">
          <w:rPr>
            <w:color w:val="1155CC"/>
            <w:u w:val="single"/>
          </w:rPr>
          <w:t>Fact Sheet – What is the United Nation’s Convention on the Rights of Persons with Disabilities (CRPD) and the Optional Protocol?</w:t>
        </w:r>
      </w:hyperlink>
      <w:r>
        <w:t>” (2025).</w:t>
      </w:r>
    </w:p>
    <w:p w14:paraId="00000025" w14:textId="77777777" w:rsidR="00D2315C" w:rsidRDefault="00DA4684">
      <w:pPr>
        <w:numPr>
          <w:ilvl w:val="0"/>
          <w:numId w:val="6"/>
        </w:numPr>
        <w:spacing w:line="276" w:lineRule="auto"/>
      </w:pPr>
      <w:r>
        <w:t xml:space="preserve">Video: </w:t>
      </w:r>
      <w:hyperlink r:id="rId27">
        <w:r w:rsidR="00D2315C">
          <w:rPr>
            <w:color w:val="1155CC"/>
            <w:u w:val="single"/>
          </w:rPr>
          <w:t>Leadership Lessons from Dancing Guy</w:t>
        </w:r>
      </w:hyperlink>
      <w:r>
        <w:t>.</w:t>
      </w:r>
    </w:p>
    <w:p w14:paraId="00000026" w14:textId="77777777" w:rsidR="00D2315C" w:rsidRDefault="00DA4684" w:rsidP="00DE227B">
      <w:pPr>
        <w:pStyle w:val="Heading4"/>
      </w:pPr>
      <w:bookmarkStart w:id="8" w:name="_lik9iry1b6sp" w:colFirst="0" w:colLast="0"/>
      <w:bookmarkEnd w:id="8"/>
      <w:r>
        <w:t>Supplemental Resources:</w:t>
      </w:r>
    </w:p>
    <w:p w14:paraId="00000027" w14:textId="77777777" w:rsidR="00D2315C" w:rsidRDefault="00DA4684">
      <w:pPr>
        <w:numPr>
          <w:ilvl w:val="0"/>
          <w:numId w:val="17"/>
        </w:numPr>
        <w:spacing w:line="276" w:lineRule="auto"/>
      </w:pPr>
      <w:r>
        <w:t xml:space="preserve">Video: </w:t>
      </w:r>
      <w:hyperlink r:id="rId28">
        <w:r w:rsidR="00D2315C">
          <w:rPr>
            <w:color w:val="1155CC"/>
            <w:u w:val="single"/>
          </w:rPr>
          <w:t>Kotter's 8 Steps for Leading Change</w:t>
        </w:r>
      </w:hyperlink>
      <w:r>
        <w:t>.</w:t>
      </w:r>
    </w:p>
    <w:p w14:paraId="00000028" w14:textId="77777777" w:rsidR="00D2315C" w:rsidRDefault="00DA4684">
      <w:pPr>
        <w:numPr>
          <w:ilvl w:val="0"/>
          <w:numId w:val="17"/>
        </w:numPr>
        <w:spacing w:line="276" w:lineRule="auto"/>
      </w:pPr>
      <w:r>
        <w:t>2009 AODA Alliance Transportation Standard Draft Brief.</w:t>
      </w:r>
    </w:p>
    <w:p w14:paraId="00000029" w14:textId="77777777" w:rsidR="00D2315C" w:rsidRDefault="00DA4684">
      <w:pPr>
        <w:numPr>
          <w:ilvl w:val="0"/>
          <w:numId w:val="17"/>
        </w:numPr>
        <w:spacing w:line="276" w:lineRule="auto"/>
      </w:pPr>
      <w:r>
        <w:t>Simply Stakeholders, “</w:t>
      </w:r>
      <w:hyperlink r:id="rId29">
        <w:r w:rsidR="00D2315C">
          <w:rPr>
            <w:color w:val="1155CC"/>
            <w:u w:val="single"/>
          </w:rPr>
          <w:t>Guide to Stakeholder Analysis</w:t>
        </w:r>
      </w:hyperlink>
      <w:r>
        <w:t xml:space="preserve">” (2026). </w:t>
      </w:r>
      <w:r>
        <w:rPr>
          <w:color w:val="9900FF"/>
        </w:rPr>
        <w:t>**PDF</w:t>
      </w:r>
    </w:p>
    <w:p w14:paraId="0000002A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2B" w14:textId="77777777" w:rsidR="00D2315C" w:rsidRDefault="00DA4684" w:rsidP="00DE227B">
      <w:pPr>
        <w:pStyle w:val="Heading3"/>
      </w:pPr>
      <w:bookmarkStart w:id="9" w:name="_foy08ck3tsjw" w:colFirst="0" w:colLast="0"/>
      <w:bookmarkEnd w:id="9"/>
      <w:r>
        <w:t>Lecture 4: What to Ask for During Social Justice Advocacy</w:t>
      </w:r>
    </w:p>
    <w:p w14:paraId="0000002C" w14:textId="77777777" w:rsidR="00D2315C" w:rsidRDefault="00DA4684" w:rsidP="00DE227B">
      <w:pPr>
        <w:pStyle w:val="Heading4"/>
      </w:pPr>
      <w:bookmarkStart w:id="10" w:name="_3xjby0a8bkc5" w:colFirst="0" w:colLast="0"/>
      <w:bookmarkEnd w:id="10"/>
      <w:r>
        <w:t>Required Readings:</w:t>
      </w:r>
    </w:p>
    <w:p w14:paraId="0000002D" w14:textId="77777777" w:rsidR="00D2315C" w:rsidRDefault="00DA4684">
      <w:pPr>
        <w:numPr>
          <w:ilvl w:val="0"/>
          <w:numId w:val="7"/>
        </w:numPr>
        <w:spacing w:line="276" w:lineRule="auto"/>
      </w:pPr>
      <w:r>
        <w:t xml:space="preserve">ODA Committee on Compliance Enforcement. </w:t>
      </w:r>
      <w:r>
        <w:rPr>
          <w:i/>
          <w:iCs/>
          <w:color w:val="FF0000"/>
        </w:rPr>
        <w:t>**skim</w:t>
      </w:r>
    </w:p>
    <w:p w14:paraId="0000002E" w14:textId="77777777" w:rsidR="00D2315C" w:rsidRDefault="00DA4684">
      <w:pPr>
        <w:numPr>
          <w:ilvl w:val="0"/>
          <w:numId w:val="7"/>
        </w:numPr>
        <w:spacing w:line="276" w:lineRule="auto"/>
      </w:pPr>
      <w:r>
        <w:t>2014 AODA Alliance Final Moran Brief re AODA Independent Review, Part 1.</w:t>
      </w:r>
    </w:p>
    <w:p w14:paraId="0000002F" w14:textId="77777777" w:rsidR="00D2315C" w:rsidRDefault="00DA4684">
      <w:pPr>
        <w:numPr>
          <w:ilvl w:val="0"/>
          <w:numId w:val="7"/>
        </w:numPr>
        <w:spacing w:line="276" w:lineRule="auto"/>
      </w:pPr>
      <w:r>
        <w:t xml:space="preserve">AODA Alliance Moran Brief Appendix 1 - Recommendations. </w:t>
      </w:r>
      <w:r>
        <w:rPr>
          <w:i/>
          <w:iCs/>
          <w:color w:val="FF0000"/>
        </w:rPr>
        <w:t>**skim</w:t>
      </w:r>
    </w:p>
    <w:p w14:paraId="00000030" w14:textId="77777777" w:rsidR="00D2315C" w:rsidRDefault="00DA4684">
      <w:pPr>
        <w:numPr>
          <w:ilvl w:val="0"/>
          <w:numId w:val="7"/>
        </w:numPr>
        <w:spacing w:line="276" w:lineRule="auto"/>
      </w:pPr>
      <w:r>
        <w:t>2024 AODA Alliance Brief re Airline Barriers.</w:t>
      </w:r>
    </w:p>
    <w:p w14:paraId="00000031" w14:textId="77777777" w:rsidR="00D2315C" w:rsidRDefault="00DA4684" w:rsidP="00DE227B">
      <w:pPr>
        <w:pStyle w:val="Heading4"/>
      </w:pPr>
      <w:bookmarkStart w:id="11" w:name="_c9ygt3xxa66" w:colFirst="0" w:colLast="0"/>
      <w:bookmarkEnd w:id="11"/>
      <w:r>
        <w:t>Supplemental Resources:</w:t>
      </w:r>
    </w:p>
    <w:p w14:paraId="00000032" w14:textId="77777777" w:rsidR="00D2315C" w:rsidRDefault="00DA4684">
      <w:pPr>
        <w:numPr>
          <w:ilvl w:val="0"/>
          <w:numId w:val="5"/>
        </w:numPr>
        <w:spacing w:line="276" w:lineRule="auto"/>
      </w:pPr>
      <w:r>
        <w:t xml:space="preserve">Video: </w:t>
      </w:r>
      <w:hyperlink r:id="rId30">
        <w:r w:rsidR="00D2315C">
          <w:rPr>
            <w:color w:val="1155CC"/>
            <w:u w:val="single"/>
          </w:rPr>
          <w:t>Kotter's 8 Steps for Leading Change</w:t>
        </w:r>
      </w:hyperlink>
      <w:r>
        <w:t>.</w:t>
      </w:r>
    </w:p>
    <w:p w14:paraId="00000033" w14:textId="77777777" w:rsidR="00D2315C" w:rsidRDefault="00DA4684">
      <w:pPr>
        <w:numPr>
          <w:ilvl w:val="0"/>
          <w:numId w:val="5"/>
        </w:numPr>
        <w:spacing w:line="276" w:lineRule="auto"/>
      </w:pPr>
      <w:r>
        <w:t>John Willis, “</w:t>
      </w:r>
      <w:hyperlink r:id="rId31">
        <w:r w:rsidR="00D2315C">
          <w:rPr>
            <w:color w:val="1155CC"/>
            <w:u w:val="single"/>
          </w:rPr>
          <w:t>Statute Interpretation in a Nutshell</w:t>
        </w:r>
      </w:hyperlink>
      <w:r>
        <w:t xml:space="preserve">” (1938) 16:1 Can Bar Rev. </w:t>
      </w:r>
      <w:r>
        <w:rPr>
          <w:color w:val="9900FF"/>
        </w:rPr>
        <w:t>**PDF</w:t>
      </w:r>
    </w:p>
    <w:p w14:paraId="00000034" w14:textId="77777777" w:rsidR="00D2315C" w:rsidRDefault="00DA4684">
      <w:pPr>
        <w:numPr>
          <w:ilvl w:val="0"/>
          <w:numId w:val="5"/>
        </w:numPr>
        <w:spacing w:line="276" w:lineRule="auto"/>
      </w:pPr>
      <w:r>
        <w:t>Simply Stakeholders, “</w:t>
      </w:r>
      <w:hyperlink r:id="rId32">
        <w:r w:rsidR="00D2315C">
          <w:rPr>
            <w:color w:val="1155CC"/>
            <w:u w:val="single"/>
          </w:rPr>
          <w:t>Guide to Stakeholder Analysis</w:t>
        </w:r>
      </w:hyperlink>
      <w:r>
        <w:t xml:space="preserve">” (2026). </w:t>
      </w:r>
      <w:r>
        <w:rPr>
          <w:color w:val="9900FF"/>
        </w:rPr>
        <w:t>**PDF</w:t>
      </w:r>
    </w:p>
    <w:p w14:paraId="00000035" w14:textId="77777777" w:rsidR="00D2315C" w:rsidRDefault="00DA4684">
      <w:pPr>
        <w:numPr>
          <w:ilvl w:val="0"/>
          <w:numId w:val="5"/>
        </w:numPr>
        <w:spacing w:line="276" w:lineRule="auto"/>
      </w:pPr>
      <w:r>
        <w:t>Citizens for Public Justice, “</w:t>
      </w:r>
      <w:hyperlink r:id="rId33">
        <w:r w:rsidR="00D2315C">
          <w:rPr>
            <w:color w:val="1155CC"/>
            <w:u w:val="single"/>
          </w:rPr>
          <w:t>Advocacy Toolkit</w:t>
        </w:r>
      </w:hyperlink>
      <w:r>
        <w:t>”.</w:t>
      </w:r>
    </w:p>
    <w:p w14:paraId="00000036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</w:rPr>
        <w:t>**Note for screen reader users: You must search “show table of contents” and click it, even though it is not labelled as clickable.</w:t>
      </w:r>
    </w:p>
    <w:p w14:paraId="00000037" w14:textId="77777777" w:rsidR="00D2315C" w:rsidRDefault="00DA4684">
      <w:pPr>
        <w:numPr>
          <w:ilvl w:val="0"/>
          <w:numId w:val="5"/>
        </w:numPr>
        <w:spacing w:line="276" w:lineRule="auto"/>
      </w:pPr>
      <w:r>
        <w:t>11 principles of the ODA Committee.</w:t>
      </w:r>
    </w:p>
    <w:p w14:paraId="00000038" w14:textId="77777777" w:rsidR="00D2315C" w:rsidRDefault="00DA4684">
      <w:pPr>
        <w:numPr>
          <w:ilvl w:val="0"/>
          <w:numId w:val="5"/>
        </w:numPr>
        <w:spacing w:line="276" w:lineRule="auto"/>
      </w:pPr>
      <w:r>
        <w:t>2016 TDSB SEAC Motions 1–4.</w:t>
      </w:r>
    </w:p>
    <w:p w14:paraId="00000039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Briefs</w:t>
      </w:r>
    </w:p>
    <w:p w14:paraId="0000003A" w14:textId="77777777" w:rsidR="00D2315C" w:rsidRDefault="00DA4684">
      <w:pPr>
        <w:numPr>
          <w:ilvl w:val="1"/>
          <w:numId w:val="5"/>
        </w:numPr>
        <w:spacing w:line="276" w:lineRule="auto"/>
      </w:pPr>
      <w:r>
        <w:t>1998 ODA Committee Brief &amp; Blueprint.</w:t>
      </w:r>
    </w:p>
    <w:p w14:paraId="0000003B" w14:textId="77777777" w:rsidR="00D2315C" w:rsidRDefault="00DA4684">
      <w:pPr>
        <w:numPr>
          <w:ilvl w:val="1"/>
          <w:numId w:val="5"/>
        </w:numPr>
        <w:spacing w:line="276" w:lineRule="auto"/>
      </w:pPr>
      <w:r>
        <w:t>AODA Alliance Moran Brief Appendix 2 - Recommendations Submitted to the 2009 Beer Review.</w:t>
      </w:r>
    </w:p>
    <w:p w14:paraId="0000003C" w14:textId="77777777" w:rsidR="00D2315C" w:rsidRDefault="00DA4684">
      <w:pPr>
        <w:numPr>
          <w:ilvl w:val="1"/>
          <w:numId w:val="5"/>
        </w:numPr>
        <w:spacing w:line="276" w:lineRule="auto"/>
      </w:pPr>
      <w:r>
        <w:t>2016 AODA Alliance Pre-Consultation brief re Health Care Barriers.</w:t>
      </w:r>
    </w:p>
    <w:p w14:paraId="0000003D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Brief to HUMA re Accessible Canada Act Review.</w:t>
      </w:r>
    </w:p>
    <w:p w14:paraId="0000003E" w14:textId="77777777" w:rsidR="00D2315C" w:rsidRDefault="00DA4684">
      <w:pPr>
        <w:numPr>
          <w:ilvl w:val="1"/>
          <w:numId w:val="5"/>
        </w:numPr>
        <w:spacing w:line="276" w:lineRule="auto"/>
      </w:pPr>
      <w:r>
        <w:lastRenderedPageBreak/>
        <w:t>2012 AODA Alliance Brief re Public Spaces.</w:t>
      </w:r>
    </w:p>
    <w:p w14:paraId="0000003F" w14:textId="77777777" w:rsidR="00D2315C" w:rsidRDefault="00DA4684">
      <w:pPr>
        <w:numPr>
          <w:ilvl w:val="1"/>
          <w:numId w:val="5"/>
        </w:numPr>
        <w:spacing w:line="276" w:lineRule="auto"/>
      </w:pPr>
      <w:r>
        <w:t>2018 AODA Alliance Brief re Employment Accessibility Standard Revisions.</w:t>
      </w:r>
    </w:p>
    <w:p w14:paraId="00000040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Discussion papers</w:t>
      </w:r>
    </w:p>
    <w:p w14:paraId="00000041" w14:textId="77777777" w:rsidR="00D2315C" w:rsidRDefault="00DA4684">
      <w:pPr>
        <w:numPr>
          <w:ilvl w:val="1"/>
          <w:numId w:val="5"/>
        </w:numPr>
        <w:spacing w:line="276" w:lineRule="auto"/>
      </w:pPr>
      <w:r>
        <w:t>2001 ODA Committee re Short term measures to strengthen ODA.</w:t>
      </w:r>
    </w:p>
    <w:p w14:paraId="00000042" w14:textId="77777777" w:rsidR="00D2315C" w:rsidRDefault="00DA4684">
      <w:pPr>
        <w:numPr>
          <w:ilvl w:val="1"/>
          <w:numId w:val="5"/>
        </w:numPr>
        <w:spacing w:line="276" w:lineRule="auto"/>
      </w:pPr>
      <w:r>
        <w:t>2004 ODA Committee re Accessible Built Environment.</w:t>
      </w:r>
    </w:p>
    <w:p w14:paraId="00000043" w14:textId="77777777" w:rsidR="00D2315C" w:rsidRDefault="00DA4684">
      <w:pPr>
        <w:numPr>
          <w:ilvl w:val="1"/>
          <w:numId w:val="5"/>
        </w:numPr>
        <w:spacing w:line="276" w:lineRule="auto"/>
      </w:pPr>
      <w:r>
        <w:t>2006 AODA Alliance re Human Rights Reform.</w:t>
      </w:r>
    </w:p>
    <w:p w14:paraId="00000044" w14:textId="77777777" w:rsidR="00D2315C" w:rsidRDefault="00DA4684">
      <w:pPr>
        <w:numPr>
          <w:ilvl w:val="1"/>
          <w:numId w:val="5"/>
        </w:numPr>
        <w:spacing w:line="276" w:lineRule="auto"/>
      </w:pPr>
      <w:r>
        <w:t>2007 AODA Alliance re HRTO Consultations.</w:t>
      </w:r>
    </w:p>
    <w:p w14:paraId="00000045" w14:textId="77777777" w:rsidR="00D2315C" w:rsidRDefault="00DA4684">
      <w:pPr>
        <w:numPr>
          <w:ilvl w:val="1"/>
          <w:numId w:val="5"/>
        </w:numPr>
        <w:spacing w:line="276" w:lineRule="auto"/>
      </w:pPr>
      <w:r>
        <w:t>2016 AODA Alliance re Education Accessibility Standard.</w:t>
      </w:r>
    </w:p>
    <w:p w14:paraId="00000046" w14:textId="77777777" w:rsidR="00D2315C" w:rsidRDefault="00DA4684">
      <w:pPr>
        <w:numPr>
          <w:ilvl w:val="1"/>
          <w:numId w:val="5"/>
        </w:numPr>
        <w:spacing w:line="276" w:lineRule="auto"/>
      </w:pPr>
      <w:r>
        <w:t>2020 AODA Alliance re COVID medical triage.</w:t>
      </w:r>
    </w:p>
    <w:p w14:paraId="00000047" w14:textId="77777777" w:rsidR="00D2315C" w:rsidRDefault="00DA4684">
      <w:pPr>
        <w:numPr>
          <w:ilvl w:val="1"/>
          <w:numId w:val="5"/>
        </w:numPr>
        <w:spacing w:line="276" w:lineRule="auto"/>
      </w:pPr>
      <w:r>
        <w:t>2023 AODA Alliance re Senate amendments to Bill C-22.</w:t>
      </w:r>
    </w:p>
    <w:p w14:paraId="00000048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049" w14:textId="77777777" w:rsidR="00D2315C" w:rsidRDefault="00DA4684" w:rsidP="002D1D52">
      <w:pPr>
        <w:pStyle w:val="Heading3"/>
      </w:pPr>
      <w:bookmarkStart w:id="12" w:name="_rbzltrocfs7d" w:colFirst="0" w:colLast="0"/>
      <w:bookmarkEnd w:id="12"/>
      <w:r>
        <w:t>Lecture 5 &amp; 5.1: The Social Justice Advocacy Toolkit</w:t>
      </w:r>
    </w:p>
    <w:p w14:paraId="0000004A" w14:textId="77777777" w:rsidR="00D2315C" w:rsidRDefault="00DA4684" w:rsidP="00450CBF">
      <w:pPr>
        <w:pStyle w:val="Heading4"/>
      </w:pPr>
      <w:bookmarkStart w:id="13" w:name="_92vk61f6tv0z" w:colFirst="0" w:colLast="0"/>
      <w:bookmarkEnd w:id="13"/>
      <w:r>
        <w:t>Required Readings:</w:t>
      </w:r>
    </w:p>
    <w:p w14:paraId="0000004B" w14:textId="77777777" w:rsidR="00D2315C" w:rsidRDefault="00DA4684">
      <w:pPr>
        <w:numPr>
          <w:ilvl w:val="0"/>
          <w:numId w:val="3"/>
        </w:numPr>
        <w:spacing w:line="276" w:lineRule="auto"/>
      </w:pPr>
      <w:r>
        <w:t>2013 AODA Alliance By-Election Action Kit.</w:t>
      </w:r>
    </w:p>
    <w:p w14:paraId="0000004C" w14:textId="77777777" w:rsidR="00D2315C" w:rsidRDefault="00DA4684">
      <w:pPr>
        <w:numPr>
          <w:ilvl w:val="0"/>
          <w:numId w:val="3"/>
        </w:numPr>
        <w:spacing w:line="276" w:lineRule="auto"/>
      </w:pPr>
      <w:r>
        <w:t>ODA Committee - Barrier Busters.</w:t>
      </w:r>
    </w:p>
    <w:p w14:paraId="0000004D" w14:textId="77777777" w:rsidR="00D2315C" w:rsidRDefault="00DA4684">
      <w:pPr>
        <w:numPr>
          <w:ilvl w:val="0"/>
          <w:numId w:val="3"/>
        </w:numPr>
        <w:spacing w:line="276" w:lineRule="auto"/>
      </w:pPr>
      <w:r>
        <w:t>2018 AODA Alliance Election Action Kit.</w:t>
      </w:r>
    </w:p>
    <w:p w14:paraId="0000004E" w14:textId="77777777" w:rsidR="00D2315C" w:rsidRDefault="00DA4684">
      <w:pPr>
        <w:numPr>
          <w:ilvl w:val="0"/>
          <w:numId w:val="3"/>
        </w:numPr>
        <w:spacing w:line="276" w:lineRule="auto"/>
      </w:pPr>
      <w:r>
        <w:t>2025 AODA Alliance Disability Debate News Release.</w:t>
      </w:r>
    </w:p>
    <w:p w14:paraId="0000004F" w14:textId="77777777" w:rsidR="00D2315C" w:rsidRDefault="00DA4684">
      <w:pPr>
        <w:numPr>
          <w:ilvl w:val="0"/>
          <w:numId w:val="3"/>
        </w:numPr>
        <w:spacing w:line="276" w:lineRule="auto"/>
      </w:pPr>
      <w:r>
        <w:t>2024 AODA Alliance News Release.</w:t>
      </w:r>
    </w:p>
    <w:p w14:paraId="00000050" w14:textId="77777777" w:rsidR="00D2315C" w:rsidRDefault="00DA4684">
      <w:pPr>
        <w:numPr>
          <w:ilvl w:val="0"/>
          <w:numId w:val="3"/>
        </w:numPr>
        <w:spacing w:line="276" w:lineRule="auto"/>
      </w:pPr>
      <w:r>
        <w:t>Excerpt - SDC K-12 Final Recommendations report.</w:t>
      </w:r>
    </w:p>
    <w:p w14:paraId="00000051" w14:textId="77777777" w:rsidR="00D2315C" w:rsidRDefault="00DA4684">
      <w:pPr>
        <w:numPr>
          <w:ilvl w:val="0"/>
          <w:numId w:val="3"/>
        </w:numPr>
        <w:spacing w:line="276" w:lineRule="auto"/>
      </w:pPr>
      <w:r>
        <w:t>2025 AODAA Year End Report.</w:t>
      </w:r>
    </w:p>
    <w:p w14:paraId="00000052" w14:textId="77777777" w:rsidR="00D2315C" w:rsidRDefault="00DA4684">
      <w:pPr>
        <w:numPr>
          <w:ilvl w:val="0"/>
          <w:numId w:val="3"/>
        </w:numPr>
        <w:spacing w:line="276" w:lineRule="auto"/>
      </w:pPr>
      <w:r>
        <w:t>2025 AODA Alliance Better Call Paul News Release.</w:t>
      </w:r>
    </w:p>
    <w:p w14:paraId="00000053" w14:textId="77777777" w:rsidR="00D2315C" w:rsidRDefault="00DA4684">
      <w:pPr>
        <w:numPr>
          <w:ilvl w:val="0"/>
          <w:numId w:val="3"/>
        </w:numPr>
        <w:spacing w:line="276" w:lineRule="auto"/>
      </w:pPr>
      <w:r>
        <w:t>2016 AODA Alliance Open Letter re Education Accessibility Standard.</w:t>
      </w:r>
    </w:p>
    <w:p w14:paraId="00000054" w14:textId="77777777" w:rsidR="00D2315C" w:rsidRDefault="00DA4684">
      <w:pPr>
        <w:numPr>
          <w:ilvl w:val="0"/>
          <w:numId w:val="3"/>
        </w:numPr>
        <w:spacing w:line="276" w:lineRule="auto"/>
      </w:pPr>
      <w:r>
        <w:t>2013 AODA Alliance Milloy Letter re Enforcement.</w:t>
      </w:r>
    </w:p>
    <w:p w14:paraId="00000055" w14:textId="77777777" w:rsidR="00D2315C" w:rsidRDefault="00DA4684">
      <w:pPr>
        <w:numPr>
          <w:ilvl w:val="0"/>
          <w:numId w:val="3"/>
        </w:numPr>
        <w:spacing w:line="276" w:lineRule="auto"/>
      </w:pPr>
      <w:r>
        <w:t>2015 AODA Alliance News Release re NDP Bill.</w:t>
      </w:r>
    </w:p>
    <w:p w14:paraId="00000056" w14:textId="77777777" w:rsidR="00D2315C" w:rsidRDefault="00DA4684">
      <w:pPr>
        <w:numPr>
          <w:ilvl w:val="0"/>
          <w:numId w:val="3"/>
        </w:numPr>
        <w:spacing w:line="276" w:lineRule="auto"/>
      </w:pPr>
      <w:r>
        <w:t>2012 AODA Alliance Open Letter to Liberal Leadership Candidates.</w:t>
      </w:r>
    </w:p>
    <w:p w14:paraId="00000057" w14:textId="77777777" w:rsidR="00D2315C" w:rsidRDefault="00DA4684">
      <w:pPr>
        <w:numPr>
          <w:ilvl w:val="0"/>
          <w:numId w:val="3"/>
        </w:numPr>
        <w:spacing w:line="276" w:lineRule="auto"/>
      </w:pPr>
      <w:r>
        <w:t>2025 AODA Alliance Letter to party leaders re Accessible Ontario Pledge.</w:t>
      </w:r>
    </w:p>
    <w:p w14:paraId="00000058" w14:textId="77777777" w:rsidR="00D2315C" w:rsidRDefault="00DA4684">
      <w:pPr>
        <w:numPr>
          <w:ilvl w:val="0"/>
          <w:numId w:val="3"/>
        </w:numPr>
      </w:pPr>
      <w:r>
        <w:t>Excerpts from the History of the ODA.</w:t>
      </w:r>
    </w:p>
    <w:p w14:paraId="00000059" w14:textId="77777777" w:rsidR="00D2315C" w:rsidRDefault="00DA4684" w:rsidP="00450CBF">
      <w:pPr>
        <w:pStyle w:val="Heading4"/>
      </w:pPr>
      <w:bookmarkStart w:id="14" w:name="_y43wualxqe1t" w:colFirst="0" w:colLast="0"/>
      <w:bookmarkEnd w:id="14"/>
      <w:r>
        <w:t>Supplemental Resources:</w:t>
      </w:r>
    </w:p>
    <w:p w14:paraId="0000005A" w14:textId="77777777" w:rsidR="00D2315C" w:rsidRDefault="00DA4684">
      <w:pPr>
        <w:numPr>
          <w:ilvl w:val="0"/>
          <w:numId w:val="5"/>
        </w:numPr>
        <w:spacing w:line="276" w:lineRule="auto"/>
      </w:pPr>
      <w:r>
        <w:t>Citizens for Public Justice, “</w:t>
      </w:r>
      <w:hyperlink r:id="rId34">
        <w:r w:rsidR="00D2315C">
          <w:rPr>
            <w:color w:val="1155CC"/>
            <w:u w:val="single"/>
          </w:rPr>
          <w:t>Advocacy Toolkit</w:t>
        </w:r>
      </w:hyperlink>
      <w:r>
        <w:t>”.</w:t>
      </w:r>
    </w:p>
    <w:p w14:paraId="0000005B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</w:rPr>
        <w:t>Note for screen reader users: You must search “show table of contents” and click it, even though it is not labelled as clickable.</w:t>
      </w:r>
    </w:p>
    <w:p w14:paraId="0000005C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2025 Election Strategy</w:t>
      </w:r>
    </w:p>
    <w:p w14:paraId="0000005D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6 AODAA news release re Queen's Park news conference.</w:t>
      </w:r>
    </w:p>
    <w:p w14:paraId="0000005E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8 AODAA update re media on Queen's Park news conference.</w:t>
      </w:r>
    </w:p>
    <w:p w14:paraId="0000005F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13 AODAA news release re Green party makes accessible Ontario pledge plus NDP statement.</w:t>
      </w:r>
    </w:p>
    <w:p w14:paraId="00000060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17 AODAA update re Ford government response to 2025 deadline.</w:t>
      </w:r>
    </w:p>
    <w:p w14:paraId="00000061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27 AODAA update re Ford record after 6.5 years on accessibility.</w:t>
      </w:r>
    </w:p>
    <w:p w14:paraId="00000062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29 AODAA news release re Ontario election education issues.</w:t>
      </w:r>
    </w:p>
    <w:p w14:paraId="00000063" w14:textId="77777777" w:rsidR="00D2315C" w:rsidRDefault="00DA4684">
      <w:pPr>
        <w:numPr>
          <w:ilvl w:val="1"/>
          <w:numId w:val="5"/>
        </w:numPr>
        <w:spacing w:line="276" w:lineRule="auto"/>
      </w:pPr>
      <w:r>
        <w:t>2025 Jan 31 AODAA update re NDP responds on the accessible Ontario pledge.</w:t>
      </w:r>
    </w:p>
    <w:p w14:paraId="00000064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3 AODAA update re peculiar event on the campaign trail.</w:t>
      </w:r>
    </w:p>
    <w:p w14:paraId="00000065" w14:textId="77777777" w:rsidR="00D2315C" w:rsidRDefault="00DA4684">
      <w:pPr>
        <w:numPr>
          <w:ilvl w:val="1"/>
          <w:numId w:val="5"/>
        </w:numPr>
        <w:spacing w:line="276" w:lineRule="auto"/>
      </w:pPr>
      <w:r>
        <w:lastRenderedPageBreak/>
        <w:t>Feb 4 AODAA update re report on Ford government's record on disability accessibility.</w:t>
      </w:r>
    </w:p>
    <w:p w14:paraId="00000066" w14:textId="77777777" w:rsidR="00D2315C" w:rsidRDefault="00DA4684">
      <w:pPr>
        <w:numPr>
          <w:ilvl w:val="1"/>
          <w:numId w:val="5"/>
        </w:numPr>
        <w:spacing w:line="276" w:lineRule="auto"/>
      </w:pPr>
      <w:r>
        <w:t xml:space="preserve">2025 Feb 6 AODAA update re save the date for disability all </w:t>
      </w:r>
      <w:proofErr w:type="gramStart"/>
      <w:r>
        <w:t>candidates</w:t>
      </w:r>
      <w:proofErr w:type="gramEnd"/>
      <w:r>
        <w:t xml:space="preserve"> debate.</w:t>
      </w:r>
    </w:p>
    <w:p w14:paraId="00000067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10 AODAA news release re Ontario Liberals respond to accessible Ontario pledge.</w:t>
      </w:r>
    </w:p>
    <w:p w14:paraId="00000068" w14:textId="77777777" w:rsidR="00D2315C" w:rsidRDefault="00DA4684">
      <w:pPr>
        <w:numPr>
          <w:ilvl w:val="1"/>
          <w:numId w:val="5"/>
        </w:numPr>
        <w:spacing w:line="276" w:lineRule="auto"/>
      </w:pPr>
      <w:r>
        <w:t xml:space="preserve">2025 Feb 11 AODAA update re sign up for all </w:t>
      </w:r>
      <w:proofErr w:type="gramStart"/>
      <w:r>
        <w:t>candidates</w:t>
      </w:r>
      <w:proofErr w:type="gramEnd"/>
      <w:r>
        <w:t xml:space="preserve"> debate.</w:t>
      </w:r>
    </w:p>
    <w:p w14:paraId="00000069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11 AODAA update re open letter of disability orgs supporting Accessible Ontario Pledge.</w:t>
      </w:r>
    </w:p>
    <w:p w14:paraId="0000006A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12 AODAA update re 2025 Ontario election action kit.</w:t>
      </w:r>
    </w:p>
    <w:p w14:paraId="0000006B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17 AODAA update re Village report covers Ontario election disability issues.</w:t>
      </w:r>
    </w:p>
    <w:p w14:paraId="0000006C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18 AODAA media advisory re Ontario Election Disability Debate.</w:t>
      </w:r>
    </w:p>
    <w:p w14:paraId="0000006D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20 AODAA news release re after all-candidates disability debate.</w:t>
      </w:r>
    </w:p>
    <w:p w14:paraId="0000006E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21 AODAA update re Paikin interview plus more open letter signatories.</w:t>
      </w:r>
    </w:p>
    <w:p w14:paraId="0000006F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22 AODAA news release re snow barriers to voting accessibility.</w:t>
      </w:r>
    </w:p>
    <w:p w14:paraId="00000070" w14:textId="77777777" w:rsidR="00D2315C" w:rsidRDefault="00DA4684">
      <w:pPr>
        <w:numPr>
          <w:ilvl w:val="1"/>
          <w:numId w:val="5"/>
        </w:numPr>
        <w:spacing w:line="276" w:lineRule="auto"/>
      </w:pPr>
      <w:r>
        <w:t xml:space="preserve">2025 Feb 23 AODAA update re local media coverage of </w:t>
      </w:r>
      <w:proofErr w:type="spellStart"/>
      <w:r>
        <w:t>ontario</w:t>
      </w:r>
      <w:proofErr w:type="spellEnd"/>
      <w:r>
        <w:t xml:space="preserve"> election and disability.</w:t>
      </w:r>
    </w:p>
    <w:p w14:paraId="00000071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24 AODAA update re The Trillium covers election education disability issues.</w:t>
      </w:r>
    </w:p>
    <w:p w14:paraId="00000072" w14:textId="77777777" w:rsidR="00D2315C" w:rsidRDefault="00DA4684">
      <w:pPr>
        <w:numPr>
          <w:ilvl w:val="1"/>
          <w:numId w:val="5"/>
        </w:numPr>
        <w:spacing w:line="276" w:lineRule="auto"/>
      </w:pPr>
      <w:r>
        <w:t>2025 Feb 25 AODAA update re link to Paikin interview.</w:t>
      </w:r>
    </w:p>
    <w:p w14:paraId="00000073" w14:textId="77777777" w:rsidR="00D2315C" w:rsidRDefault="00DA4684">
      <w:pPr>
        <w:numPr>
          <w:ilvl w:val="1"/>
          <w:numId w:val="5"/>
        </w:numPr>
        <w:spacing w:line="276" w:lineRule="auto"/>
      </w:pPr>
      <w:r>
        <w:t>2025 Mar 11 AODAA update re last media on Ontario election and what's next.</w:t>
      </w:r>
    </w:p>
    <w:p w14:paraId="00000074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Action Kits</w:t>
      </w:r>
    </w:p>
    <w:p w14:paraId="00000075" w14:textId="77777777" w:rsidR="00D2315C" w:rsidRDefault="00DA4684">
      <w:pPr>
        <w:numPr>
          <w:ilvl w:val="1"/>
          <w:numId w:val="5"/>
        </w:numPr>
        <w:spacing w:line="276" w:lineRule="auto"/>
      </w:pPr>
      <w:r>
        <w:t>Feb 9</w:t>
      </w:r>
      <w:proofErr w:type="gramStart"/>
      <w:r>
        <w:t xml:space="preserve"> 2012</w:t>
      </w:r>
      <w:proofErr w:type="gramEnd"/>
      <w:r>
        <w:t xml:space="preserve"> AODAA - Tips for Public Hearings.</w:t>
      </w:r>
    </w:p>
    <w:p w14:paraId="00000076" w14:textId="77777777" w:rsidR="00D2315C" w:rsidRDefault="00DA4684">
      <w:pPr>
        <w:numPr>
          <w:ilvl w:val="1"/>
          <w:numId w:val="5"/>
        </w:numPr>
        <w:spacing w:line="276" w:lineRule="auto"/>
      </w:pPr>
      <w:r>
        <w:t>Feb 14</w:t>
      </w:r>
      <w:proofErr w:type="gramStart"/>
      <w:r>
        <w:t xml:space="preserve"> 2023</w:t>
      </w:r>
      <w:proofErr w:type="gramEnd"/>
      <w:r>
        <w:t xml:space="preserve"> AODAA - Senate Bill C-22 Action Kit.</w:t>
      </w:r>
    </w:p>
    <w:p w14:paraId="00000077" w14:textId="77777777" w:rsidR="00D2315C" w:rsidRDefault="00DA4684">
      <w:pPr>
        <w:numPr>
          <w:ilvl w:val="1"/>
          <w:numId w:val="5"/>
        </w:numPr>
        <w:spacing w:line="276" w:lineRule="auto"/>
      </w:pPr>
      <w:r>
        <w:t>Feb 26</w:t>
      </w:r>
      <w:proofErr w:type="gramStart"/>
      <w:r>
        <w:t xml:space="preserve"> 2016</w:t>
      </w:r>
      <w:proofErr w:type="gramEnd"/>
      <w:r>
        <w:t xml:space="preserve"> AODAA - Picture Our Barriers Action Kit.</w:t>
      </w:r>
    </w:p>
    <w:p w14:paraId="00000078" w14:textId="77777777" w:rsidR="00D2315C" w:rsidRDefault="00DA4684">
      <w:pPr>
        <w:numPr>
          <w:ilvl w:val="1"/>
          <w:numId w:val="5"/>
        </w:numPr>
        <w:spacing w:line="276" w:lineRule="auto"/>
      </w:pPr>
      <w:r>
        <w:t>May 18</w:t>
      </w:r>
      <w:proofErr w:type="gramStart"/>
      <w:r>
        <w:t xml:space="preserve"> 2006</w:t>
      </w:r>
      <w:proofErr w:type="gramEnd"/>
      <w:r>
        <w:t xml:space="preserve"> AODAA - Fix Bill 107 Action Kit.</w:t>
      </w:r>
    </w:p>
    <w:p w14:paraId="00000079" w14:textId="77777777" w:rsidR="00D2315C" w:rsidRDefault="00DA4684">
      <w:pPr>
        <w:numPr>
          <w:ilvl w:val="1"/>
          <w:numId w:val="5"/>
        </w:numPr>
        <w:spacing w:line="276" w:lineRule="auto"/>
      </w:pPr>
      <w:r>
        <w:t>Jan 30</w:t>
      </w:r>
      <w:proofErr w:type="gramStart"/>
      <w:r>
        <w:t xml:space="preserve"> 2015</w:t>
      </w:r>
      <w:proofErr w:type="gramEnd"/>
      <w:r>
        <w:t xml:space="preserve"> AODAA - MPP Blitz Action Kit.</w:t>
      </w:r>
    </w:p>
    <w:p w14:paraId="0000007A" w14:textId="77777777" w:rsidR="00D2315C" w:rsidRDefault="00DA4684">
      <w:pPr>
        <w:numPr>
          <w:ilvl w:val="1"/>
          <w:numId w:val="5"/>
        </w:numPr>
        <w:spacing w:line="276" w:lineRule="auto"/>
      </w:pPr>
      <w:r>
        <w:t>Jan 30</w:t>
      </w:r>
      <w:proofErr w:type="gramStart"/>
      <w:r>
        <w:t xml:space="preserve"> 2015</w:t>
      </w:r>
      <w:proofErr w:type="gramEnd"/>
      <w:r>
        <w:t xml:space="preserve"> AODAA - Lobbying MPPs Action Kit.</w:t>
      </w:r>
    </w:p>
    <w:p w14:paraId="0000007B" w14:textId="77777777" w:rsidR="00D2315C" w:rsidRDefault="00DA4684">
      <w:pPr>
        <w:numPr>
          <w:ilvl w:val="1"/>
          <w:numId w:val="5"/>
        </w:numPr>
        <w:spacing w:line="276" w:lineRule="auto"/>
      </w:pPr>
      <w:r>
        <w:t>March 28</w:t>
      </w:r>
      <w:proofErr w:type="gramStart"/>
      <w:r>
        <w:t xml:space="preserve"> 2024</w:t>
      </w:r>
      <w:proofErr w:type="gramEnd"/>
      <w:r>
        <w:t xml:space="preserve"> AODAA - Toronto E-Scooters Action Kit.</w:t>
      </w:r>
    </w:p>
    <w:p w14:paraId="0000007C" w14:textId="77777777" w:rsidR="00D2315C" w:rsidRDefault="00DA4684">
      <w:pPr>
        <w:numPr>
          <w:ilvl w:val="1"/>
          <w:numId w:val="5"/>
        </w:numPr>
        <w:spacing w:line="276" w:lineRule="auto"/>
      </w:pPr>
      <w:r>
        <w:t>May 20</w:t>
      </w:r>
      <w:proofErr w:type="gramStart"/>
      <w:r>
        <w:t xml:space="preserve"> 2014</w:t>
      </w:r>
      <w:proofErr w:type="gramEnd"/>
      <w:r>
        <w:t xml:space="preserve"> AODAA - Election Action Kit.</w:t>
      </w:r>
    </w:p>
    <w:p w14:paraId="0000007D" w14:textId="77777777" w:rsidR="00D2315C" w:rsidRDefault="00DA4684">
      <w:pPr>
        <w:numPr>
          <w:ilvl w:val="1"/>
          <w:numId w:val="5"/>
        </w:numPr>
        <w:spacing w:line="276" w:lineRule="auto"/>
      </w:pPr>
      <w:r>
        <w:t>Aug 18</w:t>
      </w:r>
      <w:proofErr w:type="gramStart"/>
      <w:r>
        <w:t xml:space="preserve"> 2022</w:t>
      </w:r>
      <w:proofErr w:type="gramEnd"/>
      <w:r>
        <w:t xml:space="preserve"> AODAA - Municipal Election E-Scooter Ban Action Kit.</w:t>
      </w:r>
    </w:p>
    <w:p w14:paraId="0000007E" w14:textId="77777777" w:rsidR="00D2315C" w:rsidRDefault="00DA4684">
      <w:pPr>
        <w:numPr>
          <w:ilvl w:val="1"/>
          <w:numId w:val="5"/>
        </w:numPr>
        <w:spacing w:line="276" w:lineRule="auto"/>
      </w:pPr>
      <w:r>
        <w:t>Sept 10</w:t>
      </w:r>
      <w:proofErr w:type="gramStart"/>
      <w:r>
        <w:t xml:space="preserve"> 2020</w:t>
      </w:r>
      <w:proofErr w:type="gramEnd"/>
      <w:r>
        <w:t xml:space="preserve"> AODAA - Mayor Tory Action Kit.</w:t>
      </w:r>
    </w:p>
    <w:p w14:paraId="0000007F" w14:textId="77777777" w:rsidR="00D2315C" w:rsidRDefault="00DA4684">
      <w:pPr>
        <w:numPr>
          <w:ilvl w:val="1"/>
          <w:numId w:val="5"/>
        </w:numPr>
        <w:spacing w:line="276" w:lineRule="auto"/>
      </w:pPr>
      <w:r>
        <w:t>Sept 20</w:t>
      </w:r>
      <w:proofErr w:type="gramStart"/>
      <w:r>
        <w:t xml:space="preserve"> 2019</w:t>
      </w:r>
      <w:proofErr w:type="gramEnd"/>
      <w:r>
        <w:t xml:space="preserve"> AODAA - Federal Election Action Kit.</w:t>
      </w:r>
    </w:p>
    <w:p w14:paraId="00000080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All Candidates Debates</w:t>
      </w:r>
    </w:p>
    <w:p w14:paraId="00000081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Federal</w:t>
      </w:r>
    </w:p>
    <w:p w14:paraId="00000082" w14:textId="77777777" w:rsidR="00D2315C" w:rsidRDefault="00DA4684">
      <w:pPr>
        <w:numPr>
          <w:ilvl w:val="2"/>
          <w:numId w:val="5"/>
        </w:numPr>
        <w:spacing w:line="276" w:lineRule="auto"/>
      </w:pPr>
      <w:r>
        <w:t>Mar 29</w:t>
      </w:r>
      <w:proofErr w:type="gramStart"/>
      <w:r>
        <w:t xml:space="preserve"> 2025</w:t>
      </w:r>
      <w:proofErr w:type="gramEnd"/>
      <w:r>
        <w:t xml:space="preserve"> AODAA update re federal disability issues </w:t>
      </w:r>
      <w:proofErr w:type="gramStart"/>
      <w:r>
        <w:t>candidates</w:t>
      </w:r>
      <w:proofErr w:type="gramEnd"/>
      <w:r>
        <w:t xml:space="preserve"> debate.</w:t>
      </w:r>
    </w:p>
    <w:p w14:paraId="00000083" w14:textId="77777777" w:rsidR="00D2315C" w:rsidRDefault="00DA4684">
      <w:pPr>
        <w:numPr>
          <w:ilvl w:val="2"/>
          <w:numId w:val="5"/>
        </w:numPr>
        <w:spacing w:line="276" w:lineRule="auto"/>
      </w:pPr>
      <w:r>
        <w:t>Apr 1</w:t>
      </w:r>
      <w:proofErr w:type="gramStart"/>
      <w:r>
        <w:t xml:space="preserve"> 2025</w:t>
      </w:r>
      <w:proofErr w:type="gramEnd"/>
      <w:r>
        <w:t xml:space="preserve"> AODAA update re announcing federal candidates debate on disability issues.</w:t>
      </w:r>
    </w:p>
    <w:p w14:paraId="00000084" w14:textId="77777777" w:rsidR="00D2315C" w:rsidRDefault="00DA4684">
      <w:pPr>
        <w:numPr>
          <w:ilvl w:val="2"/>
          <w:numId w:val="5"/>
        </w:numPr>
        <w:spacing w:line="276" w:lineRule="auto"/>
      </w:pPr>
      <w:r>
        <w:lastRenderedPageBreak/>
        <w:t>Apr 8</w:t>
      </w:r>
      <w:proofErr w:type="gramStart"/>
      <w:r>
        <w:t xml:space="preserve"> 2025</w:t>
      </w:r>
      <w:proofErr w:type="gramEnd"/>
      <w:r>
        <w:t xml:space="preserve"> AODAA update re media advisory for federal disability issues debate.</w:t>
      </w:r>
    </w:p>
    <w:p w14:paraId="00000085" w14:textId="77777777" w:rsidR="00D2315C" w:rsidRDefault="00DA4684">
      <w:pPr>
        <w:numPr>
          <w:ilvl w:val="2"/>
          <w:numId w:val="5"/>
        </w:numPr>
        <w:spacing w:line="276" w:lineRule="auto"/>
      </w:pPr>
      <w:r>
        <w:t>Apr 10</w:t>
      </w:r>
      <w:proofErr w:type="gramStart"/>
      <w:r>
        <w:t xml:space="preserve"> 2025</w:t>
      </w:r>
      <w:proofErr w:type="gramEnd"/>
      <w:r>
        <w:t xml:space="preserve"> AODAA Press Release re Federal Debate Post Event.</w:t>
      </w:r>
    </w:p>
    <w:p w14:paraId="00000086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Ontario</w:t>
      </w:r>
    </w:p>
    <w:p w14:paraId="00000087" w14:textId="77777777" w:rsidR="00D2315C" w:rsidRDefault="00DA4684">
      <w:pPr>
        <w:numPr>
          <w:ilvl w:val="2"/>
          <w:numId w:val="5"/>
        </w:numPr>
        <w:spacing w:line="276" w:lineRule="auto"/>
      </w:pPr>
      <w:r>
        <w:t>Feb 6</w:t>
      </w:r>
      <w:proofErr w:type="gramStart"/>
      <w:r>
        <w:t xml:space="preserve"> 2025</w:t>
      </w:r>
      <w:proofErr w:type="gramEnd"/>
      <w:r>
        <w:t xml:space="preserve"> AODAA </w:t>
      </w:r>
      <w:proofErr w:type="gramStart"/>
      <w:r>
        <w:t>save</w:t>
      </w:r>
      <w:proofErr w:type="gramEnd"/>
      <w:r>
        <w:t xml:space="preserve"> the date for disability issues all </w:t>
      </w:r>
      <w:proofErr w:type="gramStart"/>
      <w:r>
        <w:t>candidates</w:t>
      </w:r>
      <w:proofErr w:type="gramEnd"/>
      <w:r>
        <w:t xml:space="preserve"> debate.</w:t>
      </w:r>
    </w:p>
    <w:p w14:paraId="00000088" w14:textId="77777777" w:rsidR="00D2315C" w:rsidRDefault="00DA4684">
      <w:pPr>
        <w:numPr>
          <w:ilvl w:val="2"/>
          <w:numId w:val="5"/>
        </w:numPr>
        <w:spacing w:line="276" w:lineRule="auto"/>
      </w:pPr>
      <w:r>
        <w:t>Feb 11</w:t>
      </w:r>
      <w:proofErr w:type="gramStart"/>
      <w:r>
        <w:t xml:space="preserve"> 2025</w:t>
      </w:r>
      <w:proofErr w:type="gramEnd"/>
      <w:r>
        <w:t xml:space="preserve"> AODAA Update - Sign Up for Candidate Disability Debate.</w:t>
      </w:r>
    </w:p>
    <w:p w14:paraId="00000089" w14:textId="77777777" w:rsidR="00D2315C" w:rsidRDefault="00DA4684">
      <w:pPr>
        <w:numPr>
          <w:ilvl w:val="2"/>
          <w:numId w:val="5"/>
        </w:numPr>
        <w:spacing w:line="276" w:lineRule="auto"/>
      </w:pPr>
      <w:r>
        <w:t>Feb 18</w:t>
      </w:r>
      <w:proofErr w:type="gramStart"/>
      <w:r>
        <w:t xml:space="preserve"> 2025</w:t>
      </w:r>
      <w:proofErr w:type="gramEnd"/>
      <w:r>
        <w:t xml:space="preserve"> AODAA Media Advisory re Ontario Election Disability Debate.</w:t>
      </w:r>
    </w:p>
    <w:p w14:paraId="0000008A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AODA Independent Review Strategy</w:t>
      </w:r>
    </w:p>
    <w:p w14:paraId="0000008B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2013</w:t>
      </w:r>
    </w:p>
    <w:p w14:paraId="0000008C" w14:textId="77777777" w:rsidR="00D2315C" w:rsidRDefault="00DA4684">
      <w:pPr>
        <w:numPr>
          <w:ilvl w:val="2"/>
          <w:numId w:val="5"/>
        </w:numPr>
        <w:spacing w:line="276" w:lineRule="auto"/>
      </w:pPr>
      <w:r>
        <w:t>May 24</w:t>
      </w:r>
      <w:proofErr w:type="gramStart"/>
      <w:r>
        <w:t xml:space="preserve"> 2013</w:t>
      </w:r>
      <w:proofErr w:type="gramEnd"/>
      <w:r>
        <w:t xml:space="preserve"> </w:t>
      </w:r>
      <w:proofErr w:type="gramStart"/>
      <w:r>
        <w:t>AODAA re</w:t>
      </w:r>
      <w:proofErr w:type="gramEnd"/>
      <w:r>
        <w:t xml:space="preserve"> awaiting appt of independent review.</w:t>
      </w:r>
    </w:p>
    <w:p w14:paraId="0000008D" w14:textId="77777777" w:rsidR="00D2315C" w:rsidRDefault="00DA4684">
      <w:pPr>
        <w:numPr>
          <w:ilvl w:val="2"/>
          <w:numId w:val="5"/>
        </w:numPr>
        <w:spacing w:line="276" w:lineRule="auto"/>
      </w:pPr>
      <w:r>
        <w:t>May 31</w:t>
      </w:r>
      <w:proofErr w:type="gramStart"/>
      <w:r>
        <w:t xml:space="preserve"> 2013</w:t>
      </w:r>
      <w:proofErr w:type="gramEnd"/>
      <w:r>
        <w:t xml:space="preserve"> AODAA re Toronto Star guest column.</w:t>
      </w:r>
    </w:p>
    <w:p w14:paraId="0000008E" w14:textId="77777777" w:rsidR="00D2315C" w:rsidRDefault="00DA4684">
      <w:pPr>
        <w:numPr>
          <w:ilvl w:val="2"/>
          <w:numId w:val="5"/>
        </w:numPr>
        <w:spacing w:line="276" w:lineRule="auto"/>
      </w:pPr>
      <w:r>
        <w:t>Sept 10</w:t>
      </w:r>
      <w:proofErr w:type="gramStart"/>
      <w:r>
        <w:t xml:space="preserve"> 2013</w:t>
      </w:r>
      <w:proofErr w:type="gramEnd"/>
      <w:r>
        <w:t xml:space="preserve"> AODAA update re Moran AODA review announced.</w:t>
      </w:r>
    </w:p>
    <w:p w14:paraId="0000008F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2014</w:t>
      </w:r>
    </w:p>
    <w:p w14:paraId="00000090" w14:textId="77777777" w:rsidR="00D2315C" w:rsidRDefault="00DA4684">
      <w:pPr>
        <w:numPr>
          <w:ilvl w:val="2"/>
          <w:numId w:val="5"/>
        </w:numPr>
        <w:spacing w:line="276" w:lineRule="auto"/>
      </w:pPr>
      <w:r>
        <w:t>Feb 28</w:t>
      </w:r>
      <w:proofErr w:type="gramStart"/>
      <w:r>
        <w:t xml:space="preserve"> 2014</w:t>
      </w:r>
      <w:proofErr w:type="gramEnd"/>
      <w:r>
        <w:t xml:space="preserve"> AODAA update re Moran public hearings dates.</w:t>
      </w:r>
    </w:p>
    <w:p w14:paraId="00000091" w14:textId="77777777" w:rsidR="00D2315C" w:rsidRDefault="00DA4684">
      <w:pPr>
        <w:numPr>
          <w:ilvl w:val="2"/>
          <w:numId w:val="5"/>
        </w:numPr>
        <w:spacing w:line="276" w:lineRule="auto"/>
      </w:pPr>
      <w:r>
        <w:t>June 19</w:t>
      </w:r>
      <w:proofErr w:type="gramStart"/>
      <w:r>
        <w:t xml:space="preserve"> 2014</w:t>
      </w:r>
      <w:proofErr w:type="gramEnd"/>
      <w:r>
        <w:t xml:space="preserve"> AODAA Request for feedback on draft Moran brief.</w:t>
      </w:r>
    </w:p>
    <w:p w14:paraId="00000092" w14:textId="77777777" w:rsidR="00D2315C" w:rsidRDefault="00DA4684">
      <w:pPr>
        <w:numPr>
          <w:ilvl w:val="2"/>
          <w:numId w:val="5"/>
        </w:numPr>
        <w:spacing w:line="276" w:lineRule="auto"/>
      </w:pPr>
      <w:r>
        <w:t>June 30</w:t>
      </w:r>
      <w:proofErr w:type="gramStart"/>
      <w:r>
        <w:t xml:space="preserve"> 2014</w:t>
      </w:r>
      <w:proofErr w:type="gramEnd"/>
      <w:r>
        <w:t xml:space="preserve"> AODAA update re submitting Moran final brief.</w:t>
      </w:r>
    </w:p>
    <w:p w14:paraId="00000093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2015</w:t>
      </w:r>
    </w:p>
    <w:p w14:paraId="00000094" w14:textId="77777777" w:rsidR="00D2315C" w:rsidRDefault="00DA4684">
      <w:pPr>
        <w:numPr>
          <w:ilvl w:val="2"/>
          <w:numId w:val="5"/>
        </w:numPr>
        <w:spacing w:line="276" w:lineRule="auto"/>
      </w:pPr>
      <w:r>
        <w:t>Feb 13</w:t>
      </w:r>
      <w:proofErr w:type="gramStart"/>
      <w:r>
        <w:t xml:space="preserve"> 2015</w:t>
      </w:r>
      <w:proofErr w:type="gramEnd"/>
      <w:r>
        <w:t xml:space="preserve"> AODAA update re Moran Report released + new accessibility standards announced.</w:t>
      </w:r>
    </w:p>
    <w:p w14:paraId="00000095" w14:textId="77777777" w:rsidR="00D2315C" w:rsidRDefault="00DA4684">
      <w:pPr>
        <w:numPr>
          <w:ilvl w:val="2"/>
          <w:numId w:val="5"/>
        </w:numPr>
        <w:spacing w:line="276" w:lineRule="auto"/>
      </w:pPr>
      <w:r>
        <w:t>Feb 17</w:t>
      </w:r>
      <w:proofErr w:type="gramStart"/>
      <w:r>
        <w:t xml:space="preserve"> 2015</w:t>
      </w:r>
      <w:proofErr w:type="gramEnd"/>
      <w:r>
        <w:t xml:space="preserve"> AODAA update re media coverage of Moran Report + Hamilton ramps.</w:t>
      </w:r>
    </w:p>
    <w:p w14:paraId="00000096" w14:textId="77777777" w:rsidR="00D2315C" w:rsidRDefault="00DA4684">
      <w:pPr>
        <w:numPr>
          <w:ilvl w:val="2"/>
          <w:numId w:val="5"/>
        </w:numPr>
        <w:spacing w:line="276" w:lineRule="auto"/>
      </w:pPr>
      <w:r>
        <w:t>Apr 29</w:t>
      </w:r>
      <w:proofErr w:type="gramStart"/>
      <w:r>
        <w:t xml:space="preserve"> 2015</w:t>
      </w:r>
      <w:proofErr w:type="gramEnd"/>
      <w:r>
        <w:t xml:space="preserve"> AODAA update re analysis of Moran Report part 1.</w:t>
      </w:r>
    </w:p>
    <w:p w14:paraId="00000097" w14:textId="77777777" w:rsidR="00D2315C" w:rsidRDefault="00DA4684">
      <w:pPr>
        <w:numPr>
          <w:ilvl w:val="2"/>
          <w:numId w:val="5"/>
        </w:numPr>
        <w:spacing w:line="276" w:lineRule="auto"/>
      </w:pPr>
      <w:r>
        <w:t>May 1</w:t>
      </w:r>
      <w:proofErr w:type="gramStart"/>
      <w:r>
        <w:t xml:space="preserve"> 2015</w:t>
      </w:r>
      <w:proofErr w:type="gramEnd"/>
      <w:r>
        <w:t xml:space="preserve"> AODAA update re analysis of Moran Report part 2.</w:t>
      </w:r>
    </w:p>
    <w:p w14:paraId="00000098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2020</w:t>
      </w:r>
    </w:p>
    <w:p w14:paraId="00000099" w14:textId="77777777" w:rsidR="00D2315C" w:rsidRDefault="00DA4684">
      <w:pPr>
        <w:numPr>
          <w:ilvl w:val="2"/>
          <w:numId w:val="5"/>
        </w:numPr>
        <w:spacing w:line="276" w:lineRule="auto"/>
      </w:pPr>
      <w:r>
        <w:t>Sept 16</w:t>
      </w:r>
      <w:proofErr w:type="gramStart"/>
      <w:r>
        <w:t xml:space="preserve"> 2020</w:t>
      </w:r>
      <w:proofErr w:type="gramEnd"/>
      <w:r>
        <w:t xml:space="preserve"> AODAA update re Onley Beer Moran guest column.</w:t>
      </w:r>
    </w:p>
    <w:p w14:paraId="0000009A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AODA Movement 30th Anniversary Shadow Public Hearings</w:t>
      </w:r>
    </w:p>
    <w:p w14:paraId="0000009B" w14:textId="77777777" w:rsidR="00D2315C" w:rsidRDefault="00DA4684">
      <w:pPr>
        <w:numPr>
          <w:ilvl w:val="1"/>
          <w:numId w:val="5"/>
        </w:numPr>
        <w:spacing w:line="276" w:lineRule="auto"/>
      </w:pPr>
      <w:r>
        <w:t>Nov 2</w:t>
      </w:r>
      <w:proofErr w:type="gramStart"/>
      <w:r>
        <w:t xml:space="preserve"> 2024</w:t>
      </w:r>
      <w:proofErr w:type="gramEnd"/>
      <w:r>
        <w:t xml:space="preserve"> AODAA </w:t>
      </w:r>
      <w:proofErr w:type="gramStart"/>
      <w:r>
        <w:t>re</w:t>
      </w:r>
      <w:proofErr w:type="gramEnd"/>
      <w:r>
        <w:t xml:space="preserve"> 30th anniversary of AODA movement celebration.</w:t>
      </w:r>
    </w:p>
    <w:p w14:paraId="0000009C" w14:textId="77777777" w:rsidR="00D2315C" w:rsidRDefault="00DA4684">
      <w:pPr>
        <w:numPr>
          <w:ilvl w:val="1"/>
          <w:numId w:val="5"/>
        </w:numPr>
        <w:spacing w:line="276" w:lineRule="auto"/>
      </w:pPr>
      <w:r>
        <w:t>Nov 24</w:t>
      </w:r>
      <w:proofErr w:type="gramStart"/>
      <w:r>
        <w:t xml:space="preserve"> 2024</w:t>
      </w:r>
      <w:proofErr w:type="gramEnd"/>
      <w:r>
        <w:t xml:space="preserve"> AODAA media advisory re 30th anniversary news conference.</w:t>
      </w:r>
    </w:p>
    <w:p w14:paraId="0000009D" w14:textId="77777777" w:rsidR="00D2315C" w:rsidRDefault="00DA4684">
      <w:pPr>
        <w:numPr>
          <w:ilvl w:val="1"/>
          <w:numId w:val="5"/>
        </w:numPr>
        <w:spacing w:line="276" w:lineRule="auto"/>
      </w:pPr>
      <w:r>
        <w:t>Nov 24</w:t>
      </w:r>
      <w:proofErr w:type="gramStart"/>
      <w:r>
        <w:t xml:space="preserve"> 2024</w:t>
      </w:r>
      <w:proofErr w:type="gramEnd"/>
      <w:r>
        <w:t xml:space="preserve"> AODAA re timeline of 30 years of the AODA movement.</w:t>
      </w:r>
    </w:p>
    <w:p w14:paraId="0000009E" w14:textId="77777777" w:rsidR="00D2315C" w:rsidRDefault="00DA4684">
      <w:pPr>
        <w:numPr>
          <w:ilvl w:val="1"/>
          <w:numId w:val="5"/>
        </w:numPr>
        <w:spacing w:line="276" w:lineRule="auto"/>
      </w:pPr>
      <w:r>
        <w:t>Nov 30</w:t>
      </w:r>
      <w:proofErr w:type="gramStart"/>
      <w:r>
        <w:t xml:space="preserve"> 2024</w:t>
      </w:r>
      <w:proofErr w:type="gramEnd"/>
      <w:r>
        <w:t xml:space="preserve"> AODAA update re great media on 30th anniversary.</w:t>
      </w:r>
    </w:p>
    <w:p w14:paraId="0000009F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Better Call Paul Campaign Strategy</w:t>
      </w:r>
    </w:p>
    <w:p w14:paraId="000000A0" w14:textId="77777777" w:rsidR="00D2315C" w:rsidRDefault="00DA4684">
      <w:pPr>
        <w:numPr>
          <w:ilvl w:val="1"/>
          <w:numId w:val="5"/>
        </w:numPr>
        <w:spacing w:line="276" w:lineRule="auto"/>
      </w:pPr>
      <w:r>
        <w:t>Nov 11</w:t>
      </w:r>
      <w:proofErr w:type="gramStart"/>
      <w:r>
        <w:t xml:space="preserve"> 2025</w:t>
      </w:r>
      <w:proofErr w:type="gramEnd"/>
      <w:r>
        <w:t xml:space="preserve"> AODAA update re great media on Better Call Paul campaign.</w:t>
      </w:r>
    </w:p>
    <w:p w14:paraId="000000A1" w14:textId="77777777" w:rsidR="00D2315C" w:rsidRDefault="00DA4684">
      <w:pPr>
        <w:numPr>
          <w:ilvl w:val="1"/>
          <w:numId w:val="5"/>
        </w:numPr>
        <w:spacing w:line="276" w:lineRule="auto"/>
      </w:pPr>
      <w:r>
        <w:t>Nov 13</w:t>
      </w:r>
      <w:proofErr w:type="gramStart"/>
      <w:r>
        <w:t xml:space="preserve"> 2025</w:t>
      </w:r>
      <w:proofErr w:type="gramEnd"/>
      <w:r>
        <w:t xml:space="preserve"> AODAA News Release re New school boards concern parents.</w:t>
      </w:r>
    </w:p>
    <w:p w14:paraId="000000A2" w14:textId="77777777" w:rsidR="00D2315C" w:rsidRDefault="00DA4684">
      <w:pPr>
        <w:numPr>
          <w:ilvl w:val="1"/>
          <w:numId w:val="5"/>
        </w:numPr>
        <w:spacing w:line="276" w:lineRule="auto"/>
      </w:pPr>
      <w:r>
        <w:t>Nov 15</w:t>
      </w:r>
      <w:proofErr w:type="gramStart"/>
      <w:r>
        <w:t xml:space="preserve"> 2025</w:t>
      </w:r>
      <w:proofErr w:type="gramEnd"/>
      <w:r>
        <w:t xml:space="preserve"> AODAA re critique of Ford student and family office announcement.</w:t>
      </w:r>
    </w:p>
    <w:p w14:paraId="000000A3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By-Election Strategy</w:t>
      </w:r>
    </w:p>
    <w:p w14:paraId="000000A4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2012</w:t>
      </w:r>
    </w:p>
    <w:p w14:paraId="000000A5" w14:textId="77777777" w:rsidR="00D2315C" w:rsidRDefault="00DA4684">
      <w:pPr>
        <w:numPr>
          <w:ilvl w:val="2"/>
          <w:numId w:val="5"/>
        </w:numPr>
        <w:spacing w:line="276" w:lineRule="auto"/>
      </w:pPr>
      <w:r>
        <w:t>2012 Aug 23 AODAA Update re By-Elections Strategy.</w:t>
      </w:r>
    </w:p>
    <w:p w14:paraId="000000A6" w14:textId="77777777" w:rsidR="00D2315C" w:rsidRDefault="00DA4684">
      <w:pPr>
        <w:numPr>
          <w:ilvl w:val="2"/>
          <w:numId w:val="5"/>
        </w:numPr>
        <w:spacing w:line="276" w:lineRule="auto"/>
      </w:pPr>
      <w:r>
        <w:lastRenderedPageBreak/>
        <w:t>2012 Aug 27 AODAA Update re Accessible Voting in Sept 2012 By-Elections.</w:t>
      </w:r>
    </w:p>
    <w:p w14:paraId="000000A7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2013</w:t>
      </w:r>
    </w:p>
    <w:p w14:paraId="000000A8" w14:textId="77777777" w:rsidR="00D2315C" w:rsidRDefault="00DA4684">
      <w:pPr>
        <w:numPr>
          <w:ilvl w:val="2"/>
          <w:numId w:val="5"/>
        </w:numPr>
        <w:spacing w:line="276" w:lineRule="auto"/>
      </w:pPr>
      <w:r>
        <w:t>2013 AODAA By-Election Action Kit.</w:t>
      </w:r>
    </w:p>
    <w:p w14:paraId="000000A9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Jul 29 AODAA Update re parties respond to our by-election questions.</w:t>
      </w:r>
    </w:p>
    <w:p w14:paraId="000000AA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2014</w:t>
      </w:r>
    </w:p>
    <w:p w14:paraId="000000AB" w14:textId="77777777" w:rsidR="00D2315C" w:rsidRDefault="00DA4684">
      <w:pPr>
        <w:numPr>
          <w:ilvl w:val="2"/>
          <w:numId w:val="5"/>
        </w:numPr>
        <w:spacing w:line="276" w:lineRule="auto"/>
      </w:pPr>
      <w:r>
        <w:t>2014 Jan 26 AODAA update re Feb 13 By-Election Action Tips.</w:t>
      </w:r>
    </w:p>
    <w:p w14:paraId="000000AC" w14:textId="77777777" w:rsidR="00D2315C" w:rsidRDefault="00DA4684">
      <w:pPr>
        <w:numPr>
          <w:ilvl w:val="2"/>
          <w:numId w:val="5"/>
        </w:numPr>
        <w:spacing w:line="276" w:lineRule="auto"/>
      </w:pPr>
      <w:r>
        <w:t>2014 Feb 12 AODAA update re party by-election commitments.</w:t>
      </w:r>
    </w:p>
    <w:p w14:paraId="000000AD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2015</w:t>
      </w:r>
    </w:p>
    <w:p w14:paraId="000000AE" w14:textId="77777777" w:rsidR="00D2315C" w:rsidRDefault="00DA4684">
      <w:pPr>
        <w:numPr>
          <w:ilvl w:val="2"/>
          <w:numId w:val="5"/>
        </w:numPr>
        <w:spacing w:line="276" w:lineRule="auto"/>
      </w:pPr>
      <w:r>
        <w:t>2015 Aug 29 AODAA update re Patrick Brown By-Election.</w:t>
      </w:r>
    </w:p>
    <w:p w14:paraId="000000AF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2016</w:t>
      </w:r>
    </w:p>
    <w:p w14:paraId="000000B0" w14:textId="77777777" w:rsidR="00D2315C" w:rsidRDefault="00DA4684">
      <w:pPr>
        <w:numPr>
          <w:ilvl w:val="2"/>
          <w:numId w:val="5"/>
        </w:numPr>
        <w:spacing w:line="276" w:lineRule="auto"/>
      </w:pPr>
      <w:r>
        <w:t>2016 Aug 8 AODAA update re Sept 1 by-election blitz.</w:t>
      </w:r>
    </w:p>
    <w:p w14:paraId="000000B1" w14:textId="77777777" w:rsidR="00D2315C" w:rsidRDefault="00DA4684">
      <w:pPr>
        <w:numPr>
          <w:ilvl w:val="2"/>
          <w:numId w:val="5"/>
        </w:numPr>
        <w:spacing w:line="276" w:lineRule="auto"/>
      </w:pPr>
      <w:r>
        <w:t>2016 Aug 28 AODAA update re Scarborough by-election survey answers.</w:t>
      </w:r>
    </w:p>
    <w:p w14:paraId="000000B2" w14:textId="77777777" w:rsidR="00D2315C" w:rsidRDefault="00DA4684">
      <w:pPr>
        <w:numPr>
          <w:ilvl w:val="2"/>
          <w:numId w:val="5"/>
        </w:numPr>
        <w:spacing w:line="276" w:lineRule="auto"/>
      </w:pPr>
      <w:r>
        <w:t>2016 Aug 29 AODAA update re Tory answers Scarborough by-election AODA questions.</w:t>
      </w:r>
    </w:p>
    <w:p w14:paraId="000000B3" w14:textId="77777777" w:rsidR="00D2315C" w:rsidRDefault="00DA4684">
      <w:pPr>
        <w:numPr>
          <w:ilvl w:val="2"/>
          <w:numId w:val="5"/>
        </w:numPr>
        <w:spacing w:line="276" w:lineRule="auto"/>
      </w:pPr>
      <w:r>
        <w:t>2016 Aug 30 AODAA update re Scarborough Liberal candidate answers accessibility survey.</w:t>
      </w:r>
    </w:p>
    <w:p w14:paraId="000000B4" w14:textId="77777777" w:rsidR="00D2315C" w:rsidRDefault="00DA4684">
      <w:pPr>
        <w:numPr>
          <w:ilvl w:val="2"/>
          <w:numId w:val="5"/>
        </w:numPr>
        <w:spacing w:line="276" w:lineRule="auto"/>
      </w:pPr>
      <w:r>
        <w:t>2016 Nov 14 AODAA update re 3 by-election candidates answer AODA questionnaire.</w:t>
      </w:r>
    </w:p>
    <w:p w14:paraId="000000B5" w14:textId="77777777" w:rsidR="00D2315C" w:rsidRDefault="00DA4684">
      <w:pPr>
        <w:numPr>
          <w:ilvl w:val="2"/>
          <w:numId w:val="5"/>
        </w:numPr>
        <w:spacing w:line="276" w:lineRule="auto"/>
      </w:pPr>
      <w:r>
        <w:t>2016 Nov 15 AODAA update re PC &amp; Green By-Election candidate answers.</w:t>
      </w:r>
    </w:p>
    <w:p w14:paraId="000000B6" w14:textId="77777777" w:rsidR="00D2315C" w:rsidRDefault="00DA4684">
      <w:pPr>
        <w:numPr>
          <w:ilvl w:val="2"/>
          <w:numId w:val="5"/>
        </w:numPr>
        <w:spacing w:line="276" w:lineRule="auto"/>
      </w:pPr>
      <w:r>
        <w:t>2016 Oct 31 AODAA update re 2 more by-elections blitz.</w:t>
      </w:r>
    </w:p>
    <w:p w14:paraId="000000B7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Campaigning for Hearings on a Bill</w:t>
      </w:r>
    </w:p>
    <w:p w14:paraId="000000B8" w14:textId="77777777" w:rsidR="00D2315C" w:rsidRDefault="00DA4684">
      <w:pPr>
        <w:numPr>
          <w:ilvl w:val="1"/>
          <w:numId w:val="5"/>
        </w:numPr>
        <w:spacing w:line="276" w:lineRule="auto"/>
      </w:pPr>
      <w:r>
        <w:t>May 15</w:t>
      </w:r>
      <w:proofErr w:type="gramStart"/>
      <w:r>
        <w:t xml:space="preserve"> 2006</w:t>
      </w:r>
      <w:proofErr w:type="gramEnd"/>
      <w:r>
        <w:t xml:space="preserve"> AODAA update re Bill 107 public hearings.</w:t>
      </w:r>
    </w:p>
    <w:p w14:paraId="000000B9" w14:textId="77777777" w:rsidR="00D2315C" w:rsidRDefault="00DA4684">
      <w:pPr>
        <w:numPr>
          <w:ilvl w:val="1"/>
          <w:numId w:val="5"/>
        </w:numPr>
        <w:spacing w:line="276" w:lineRule="auto"/>
      </w:pPr>
      <w:r>
        <w:t>Nov 5</w:t>
      </w:r>
      <w:proofErr w:type="gramStart"/>
      <w:r>
        <w:t xml:space="preserve"> 2024</w:t>
      </w:r>
      <w:proofErr w:type="gramEnd"/>
      <w:r>
        <w:t xml:space="preserve"> AODAA update re asking to meet transportation Minister.</w:t>
      </w:r>
    </w:p>
    <w:p w14:paraId="000000BA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E-Scooter Public Consultation Incident</w:t>
      </w:r>
    </w:p>
    <w:p w14:paraId="000000BB" w14:textId="77777777" w:rsidR="00D2315C" w:rsidRDefault="00DA4684">
      <w:pPr>
        <w:numPr>
          <w:ilvl w:val="1"/>
          <w:numId w:val="5"/>
        </w:numPr>
        <w:spacing w:line="276" w:lineRule="auto"/>
      </w:pPr>
      <w:r>
        <w:t>Aug 29</w:t>
      </w:r>
      <w:proofErr w:type="gramStart"/>
      <w:r>
        <w:t xml:space="preserve"> 2019</w:t>
      </w:r>
      <w:proofErr w:type="gramEnd"/>
      <w:r>
        <w:t xml:space="preserve"> AODAA update re E-Scooter consultation.</w:t>
      </w:r>
    </w:p>
    <w:p w14:paraId="000000BC" w14:textId="77777777" w:rsidR="00D2315C" w:rsidRDefault="00DA4684">
      <w:pPr>
        <w:numPr>
          <w:ilvl w:val="1"/>
          <w:numId w:val="5"/>
        </w:numPr>
        <w:spacing w:line="276" w:lineRule="auto"/>
      </w:pPr>
      <w:r>
        <w:t>Aug 30</w:t>
      </w:r>
      <w:proofErr w:type="gramStart"/>
      <w:r>
        <w:t xml:space="preserve"> 2019</w:t>
      </w:r>
      <w:proofErr w:type="gramEnd"/>
      <w:r>
        <w:t xml:space="preserve"> AODAA update re progress on E-scooters.</w:t>
      </w:r>
    </w:p>
    <w:p w14:paraId="000000BD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FOI Application Strategy</w:t>
      </w:r>
    </w:p>
    <w:p w14:paraId="000000BE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2013</w:t>
      </w:r>
    </w:p>
    <w:p w14:paraId="000000BF" w14:textId="77777777" w:rsidR="00D2315C" w:rsidRDefault="00DA4684">
      <w:pPr>
        <w:numPr>
          <w:ilvl w:val="2"/>
          <w:numId w:val="5"/>
        </w:numPr>
        <w:spacing w:line="276" w:lineRule="auto"/>
      </w:pPr>
      <w:r>
        <w:t>2013 Aug 15 AODAA update re FOI SAC and PCs.</w:t>
      </w:r>
    </w:p>
    <w:p w14:paraId="000000C0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Jan 24 AODAA Letter to Milloy re enforcement.</w:t>
      </w:r>
    </w:p>
    <w:p w14:paraId="000000C1" w14:textId="77777777" w:rsidR="00D2315C" w:rsidRDefault="00DA4684">
      <w:pPr>
        <w:numPr>
          <w:ilvl w:val="2"/>
          <w:numId w:val="5"/>
        </w:numPr>
        <w:spacing w:line="276" w:lineRule="auto"/>
      </w:pPr>
      <w:r>
        <w:t>2013 May 8 AODAA update re AODA enforcement.</w:t>
      </w:r>
    </w:p>
    <w:p w14:paraId="000000C2" w14:textId="77777777" w:rsidR="00D2315C" w:rsidRDefault="00DA4684">
      <w:pPr>
        <w:numPr>
          <w:ilvl w:val="2"/>
          <w:numId w:val="5"/>
        </w:numPr>
        <w:spacing w:line="276" w:lineRule="auto"/>
      </w:pPr>
      <w:r>
        <w:t>2013 Nov 3 AODAA update re Toronto Star editorial.</w:t>
      </w:r>
    </w:p>
    <w:p w14:paraId="000000C3" w14:textId="77777777" w:rsidR="00D2315C" w:rsidRDefault="00DA4684">
      <w:pPr>
        <w:numPr>
          <w:ilvl w:val="2"/>
          <w:numId w:val="5"/>
        </w:numPr>
        <w:spacing w:line="276" w:lineRule="auto"/>
      </w:pPr>
      <w:r>
        <w:t>2013 Nov 18 AODAA News Release re massive non-compliance with AODA.</w:t>
      </w:r>
    </w:p>
    <w:p w14:paraId="000000C4" w14:textId="77777777" w:rsidR="00D2315C" w:rsidRDefault="00DA4684">
      <w:pPr>
        <w:numPr>
          <w:ilvl w:val="2"/>
          <w:numId w:val="5"/>
        </w:numPr>
        <w:spacing w:line="276" w:lineRule="auto"/>
      </w:pPr>
      <w:r>
        <w:t>2013 Nov 21 AODAA update re Toronto Star 2nd editorial &amp; question period on enforcement.</w:t>
      </w:r>
    </w:p>
    <w:p w14:paraId="000000C5" w14:textId="77777777" w:rsidR="00D2315C" w:rsidRDefault="00DA4684">
      <w:pPr>
        <w:numPr>
          <w:ilvl w:val="2"/>
          <w:numId w:val="5"/>
        </w:numPr>
        <w:spacing w:line="276" w:lineRule="auto"/>
      </w:pPr>
      <w:r>
        <w:t xml:space="preserve">2013 Oct 3 AODAA </w:t>
      </w:r>
      <w:proofErr w:type="gramStart"/>
      <w:r>
        <w:t>update re fee</w:t>
      </w:r>
      <w:proofErr w:type="gramEnd"/>
      <w:r>
        <w:t xml:space="preserve"> for FOI.</w:t>
      </w:r>
    </w:p>
    <w:p w14:paraId="000000C6" w14:textId="77777777" w:rsidR="00D2315C" w:rsidRDefault="00DA4684">
      <w:pPr>
        <w:numPr>
          <w:ilvl w:val="2"/>
          <w:numId w:val="5"/>
        </w:numPr>
        <w:spacing w:line="276" w:lineRule="auto"/>
      </w:pPr>
      <w:r>
        <w:lastRenderedPageBreak/>
        <w:t>2013 Oct 22 AODAA update re FOI fee waiver continues.</w:t>
      </w:r>
    </w:p>
    <w:p w14:paraId="000000C7" w14:textId="77777777" w:rsidR="00D2315C" w:rsidRDefault="00DA4684">
      <w:pPr>
        <w:numPr>
          <w:ilvl w:val="2"/>
          <w:numId w:val="5"/>
        </w:numPr>
        <w:spacing w:line="276" w:lineRule="auto"/>
      </w:pPr>
      <w:r>
        <w:t>2013 Oct 30 AODAA update re Question Period on FOI request.</w:t>
      </w:r>
    </w:p>
    <w:p w14:paraId="000000C8" w14:textId="77777777" w:rsidR="00D2315C" w:rsidRDefault="00DA4684">
      <w:pPr>
        <w:numPr>
          <w:ilvl w:val="2"/>
          <w:numId w:val="5"/>
        </w:numPr>
        <w:spacing w:line="276" w:lineRule="auto"/>
      </w:pPr>
      <w:r>
        <w:t>2013 Sept 27 AODAA update re news conference.</w:t>
      </w:r>
    </w:p>
    <w:p w14:paraId="000000C9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2015</w:t>
      </w:r>
    </w:p>
    <w:p w14:paraId="000000CA" w14:textId="77777777" w:rsidR="00D2315C" w:rsidRDefault="00DA4684">
      <w:pPr>
        <w:numPr>
          <w:ilvl w:val="2"/>
          <w:numId w:val="5"/>
        </w:numPr>
        <w:spacing w:line="276" w:lineRule="auto"/>
      </w:pPr>
      <w:r>
        <w:t>Dec 3</w:t>
      </w:r>
      <w:proofErr w:type="gramStart"/>
      <w:r>
        <w:t xml:space="preserve"> 2015</w:t>
      </w:r>
      <w:proofErr w:type="gramEnd"/>
      <w:r>
        <w:t xml:space="preserve"> AODAA </w:t>
      </w:r>
      <w:proofErr w:type="gramStart"/>
      <w:r>
        <w:t>update re</w:t>
      </w:r>
      <w:proofErr w:type="gramEnd"/>
      <w:r>
        <w:t xml:space="preserve"> releasing FOI results.</w:t>
      </w:r>
    </w:p>
    <w:p w14:paraId="000000CB" w14:textId="77777777" w:rsidR="00D2315C" w:rsidRDefault="00DA4684">
      <w:pPr>
        <w:numPr>
          <w:ilvl w:val="2"/>
          <w:numId w:val="5"/>
        </w:numPr>
        <w:spacing w:line="276" w:lineRule="auto"/>
      </w:pPr>
      <w:r>
        <w:t>Feb 25</w:t>
      </w:r>
      <w:proofErr w:type="gramStart"/>
      <w:r>
        <w:t xml:space="preserve"> 2015</w:t>
      </w:r>
      <w:proofErr w:type="gramEnd"/>
      <w:r>
        <w:t xml:space="preserve"> AODAA update re Duguid letter on enforcement.</w:t>
      </w:r>
    </w:p>
    <w:p w14:paraId="000000CC" w14:textId="77777777" w:rsidR="00D2315C" w:rsidRDefault="00DA4684">
      <w:pPr>
        <w:numPr>
          <w:ilvl w:val="2"/>
          <w:numId w:val="5"/>
        </w:numPr>
        <w:spacing w:line="276" w:lineRule="auto"/>
      </w:pPr>
      <w:r>
        <w:t>Jan 22</w:t>
      </w:r>
      <w:proofErr w:type="gramStart"/>
      <w:r>
        <w:t xml:space="preserve"> 2015</w:t>
      </w:r>
      <w:proofErr w:type="gramEnd"/>
      <w:r>
        <w:t xml:space="preserve"> AODAA Letter to Duguid re enforcement.</w:t>
      </w:r>
    </w:p>
    <w:p w14:paraId="000000CD" w14:textId="77777777" w:rsidR="00D2315C" w:rsidRDefault="00DA4684">
      <w:pPr>
        <w:numPr>
          <w:ilvl w:val="2"/>
          <w:numId w:val="5"/>
        </w:numPr>
        <w:spacing w:line="276" w:lineRule="auto"/>
      </w:pPr>
      <w:r>
        <w:t>June 3</w:t>
      </w:r>
      <w:proofErr w:type="gramStart"/>
      <w:r>
        <w:t xml:space="preserve"> 2015</w:t>
      </w:r>
      <w:proofErr w:type="gramEnd"/>
      <w:r>
        <w:t xml:space="preserve"> AODAA update re Duguid announcement.</w:t>
      </w:r>
    </w:p>
    <w:p w14:paraId="000000CE" w14:textId="77777777" w:rsidR="00D2315C" w:rsidRDefault="00DA4684">
      <w:pPr>
        <w:numPr>
          <w:ilvl w:val="2"/>
          <w:numId w:val="5"/>
        </w:numPr>
        <w:spacing w:line="276" w:lineRule="auto"/>
      </w:pPr>
      <w:r>
        <w:t>June 9</w:t>
      </w:r>
      <w:proofErr w:type="gramStart"/>
      <w:r>
        <w:t xml:space="preserve"> 2015</w:t>
      </w:r>
      <w:proofErr w:type="gramEnd"/>
      <w:r>
        <w:t xml:space="preserve"> AODAA update re new FOI app.</w:t>
      </w:r>
    </w:p>
    <w:p w14:paraId="000000CF" w14:textId="77777777" w:rsidR="00D2315C" w:rsidRDefault="00DA4684">
      <w:pPr>
        <w:numPr>
          <w:ilvl w:val="2"/>
          <w:numId w:val="5"/>
        </w:numPr>
        <w:spacing w:line="276" w:lineRule="auto"/>
      </w:pPr>
      <w:r>
        <w:t>Mar 9</w:t>
      </w:r>
      <w:proofErr w:type="gramStart"/>
      <w:r>
        <w:t xml:space="preserve"> 2015</w:t>
      </w:r>
      <w:proofErr w:type="gramEnd"/>
      <w:r>
        <w:t xml:space="preserve"> AODAA update re more media on enforcement.</w:t>
      </w:r>
    </w:p>
    <w:p w14:paraId="000000D0" w14:textId="77777777" w:rsidR="00D2315C" w:rsidRDefault="00DA4684">
      <w:pPr>
        <w:numPr>
          <w:ilvl w:val="2"/>
          <w:numId w:val="5"/>
        </w:numPr>
        <w:spacing w:line="276" w:lineRule="auto"/>
      </w:pPr>
      <w:r>
        <w:t>Nov 2</w:t>
      </w:r>
      <w:proofErr w:type="gramStart"/>
      <w:r>
        <w:t xml:space="preserve"> 2015</w:t>
      </w:r>
      <w:proofErr w:type="gramEnd"/>
      <w:r>
        <w:t xml:space="preserve"> AODAA update re government AODA enforcement blitz.</w:t>
      </w:r>
    </w:p>
    <w:p w14:paraId="000000D1" w14:textId="77777777" w:rsidR="00D2315C" w:rsidRDefault="00DA4684">
      <w:pPr>
        <w:numPr>
          <w:ilvl w:val="2"/>
          <w:numId w:val="5"/>
        </w:numPr>
        <w:spacing w:line="276" w:lineRule="auto"/>
      </w:pPr>
      <w:r>
        <w:t>Nov 5</w:t>
      </w:r>
      <w:proofErr w:type="gramStart"/>
      <w:r>
        <w:t xml:space="preserve"> 2015</w:t>
      </w:r>
      <w:proofErr w:type="gramEnd"/>
      <w:r>
        <w:t xml:space="preserve"> AODAA update re another FOI hefty fee demanded.</w:t>
      </w:r>
    </w:p>
    <w:p w14:paraId="000000D2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2016</w:t>
      </w:r>
    </w:p>
    <w:p w14:paraId="000000D3" w14:textId="77777777" w:rsidR="00D2315C" w:rsidRDefault="00DA4684">
      <w:pPr>
        <w:numPr>
          <w:ilvl w:val="2"/>
          <w:numId w:val="5"/>
        </w:numPr>
        <w:spacing w:line="276" w:lineRule="auto"/>
      </w:pPr>
      <w:r>
        <w:t>2016 Jan 18 AODAA update re FOI fee waiver battle continues.</w:t>
      </w:r>
    </w:p>
    <w:p w14:paraId="000000D4" w14:textId="77777777" w:rsidR="00D2315C" w:rsidRDefault="00DA4684">
      <w:pPr>
        <w:numPr>
          <w:ilvl w:val="2"/>
          <w:numId w:val="5"/>
        </w:numPr>
        <w:spacing w:line="276" w:lineRule="auto"/>
      </w:pPr>
      <w:r>
        <w:t>2016 Mar 10 AODAA update re FOI appeal.</w:t>
      </w:r>
    </w:p>
    <w:p w14:paraId="000000D5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2017</w:t>
      </w:r>
    </w:p>
    <w:p w14:paraId="000000D6" w14:textId="77777777" w:rsidR="00D2315C" w:rsidRDefault="00DA4684">
      <w:pPr>
        <w:numPr>
          <w:ilvl w:val="2"/>
          <w:numId w:val="5"/>
        </w:numPr>
        <w:spacing w:line="276" w:lineRule="auto"/>
      </w:pPr>
      <w:r>
        <w:t>2017 Aug 3 AODAA update re reaction to IPC ruling.</w:t>
      </w:r>
    </w:p>
    <w:p w14:paraId="000000D7" w14:textId="77777777" w:rsidR="00D2315C" w:rsidRDefault="00DA4684">
      <w:pPr>
        <w:numPr>
          <w:ilvl w:val="2"/>
          <w:numId w:val="5"/>
        </w:numPr>
        <w:spacing w:line="276" w:lineRule="auto"/>
      </w:pPr>
      <w:r>
        <w:t>2017 Jan 30 AODAA update re tomorrow FOI appeal.</w:t>
      </w:r>
    </w:p>
    <w:p w14:paraId="000000D8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Open Letters</w:t>
      </w:r>
    </w:p>
    <w:p w14:paraId="000000D9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2012</w:t>
      </w:r>
    </w:p>
    <w:p w14:paraId="000000DA" w14:textId="77777777" w:rsidR="00D2315C" w:rsidRDefault="00DA4684">
      <w:pPr>
        <w:numPr>
          <w:ilvl w:val="2"/>
          <w:numId w:val="5"/>
        </w:numPr>
        <w:spacing w:line="276" w:lineRule="auto"/>
      </w:pPr>
      <w:r>
        <w:t>Nov 1</w:t>
      </w:r>
      <w:proofErr w:type="gramStart"/>
      <w:r>
        <w:t xml:space="preserve"> 2012</w:t>
      </w:r>
      <w:proofErr w:type="gramEnd"/>
      <w:r>
        <w:t xml:space="preserve"> AODAA </w:t>
      </w:r>
      <w:proofErr w:type="gramStart"/>
      <w:r>
        <w:t>open</w:t>
      </w:r>
      <w:proofErr w:type="gramEnd"/>
      <w:r>
        <w:t xml:space="preserve"> letter to Liberal party leadership candidates.</w:t>
      </w:r>
    </w:p>
    <w:p w14:paraId="000000DB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2016</w:t>
      </w:r>
    </w:p>
    <w:p w14:paraId="000000DC" w14:textId="77777777" w:rsidR="00D2315C" w:rsidRDefault="00DA4684">
      <w:pPr>
        <w:numPr>
          <w:ilvl w:val="2"/>
          <w:numId w:val="5"/>
        </w:numPr>
        <w:spacing w:line="276" w:lineRule="auto"/>
      </w:pPr>
      <w:r>
        <w:t>Dec 5</w:t>
      </w:r>
      <w:proofErr w:type="gramStart"/>
      <w:r>
        <w:t xml:space="preserve"> 2016</w:t>
      </w:r>
      <w:proofErr w:type="gramEnd"/>
      <w:r>
        <w:t xml:space="preserve"> AODAA news release re Toronto Star on education standard open letter.</w:t>
      </w:r>
    </w:p>
    <w:p w14:paraId="000000DD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2018</w:t>
      </w:r>
    </w:p>
    <w:p w14:paraId="000000DE" w14:textId="77777777" w:rsidR="00D2315C" w:rsidRDefault="00DA4684">
      <w:pPr>
        <w:numPr>
          <w:ilvl w:val="2"/>
          <w:numId w:val="5"/>
        </w:numPr>
        <w:spacing w:line="276" w:lineRule="auto"/>
      </w:pPr>
      <w:r>
        <w:t>Feb 4</w:t>
      </w:r>
      <w:proofErr w:type="gramStart"/>
      <w:r>
        <w:t xml:space="preserve"> 2018</w:t>
      </w:r>
      <w:proofErr w:type="gramEnd"/>
      <w:r>
        <w:t xml:space="preserve"> AODAA open letter to PC leadership candidates.</w:t>
      </w:r>
    </w:p>
    <w:p w14:paraId="000000DF" w14:textId="77777777" w:rsidR="00D2315C" w:rsidRDefault="00DA4684">
      <w:pPr>
        <w:numPr>
          <w:ilvl w:val="2"/>
          <w:numId w:val="5"/>
        </w:numPr>
        <w:spacing w:line="276" w:lineRule="auto"/>
      </w:pPr>
      <w:r>
        <w:t>Oct 31</w:t>
      </w:r>
      <w:proofErr w:type="gramStart"/>
      <w:r>
        <w:t xml:space="preserve"> 2018</w:t>
      </w:r>
      <w:proofErr w:type="gramEnd"/>
      <w:r>
        <w:t xml:space="preserve"> AODAA open letter re Bill C-81.</w:t>
      </w:r>
    </w:p>
    <w:p w14:paraId="000000E0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2019</w:t>
      </w:r>
    </w:p>
    <w:p w14:paraId="000000E1" w14:textId="77777777" w:rsidR="00D2315C" w:rsidRDefault="00DA4684">
      <w:pPr>
        <w:numPr>
          <w:ilvl w:val="2"/>
          <w:numId w:val="5"/>
        </w:numPr>
        <w:spacing w:line="276" w:lineRule="auto"/>
      </w:pPr>
      <w:r>
        <w:t>July 10</w:t>
      </w:r>
      <w:proofErr w:type="gramStart"/>
      <w:r>
        <w:t xml:space="preserve"> 2019</w:t>
      </w:r>
      <w:proofErr w:type="gramEnd"/>
      <w:r>
        <w:t xml:space="preserve"> AODAA open letter re implementing Onley.</w:t>
      </w:r>
    </w:p>
    <w:p w14:paraId="000000E2" w14:textId="77777777" w:rsidR="00D2315C" w:rsidRDefault="00DA4684">
      <w:pPr>
        <w:numPr>
          <w:ilvl w:val="2"/>
          <w:numId w:val="5"/>
        </w:numPr>
        <w:spacing w:line="276" w:lineRule="auto"/>
      </w:pPr>
      <w:r>
        <w:t>May 15</w:t>
      </w:r>
      <w:proofErr w:type="gramStart"/>
      <w:r>
        <w:t xml:space="preserve"> 2019</w:t>
      </w:r>
      <w:proofErr w:type="gramEnd"/>
      <w:r>
        <w:t xml:space="preserve"> AODAA open letter to House of Commons re Bill C-81.</w:t>
      </w:r>
    </w:p>
    <w:p w14:paraId="000000E3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2020</w:t>
      </w:r>
    </w:p>
    <w:p w14:paraId="000000E4" w14:textId="77777777" w:rsidR="00D2315C" w:rsidRDefault="00DA4684">
      <w:pPr>
        <w:numPr>
          <w:ilvl w:val="2"/>
          <w:numId w:val="5"/>
        </w:numPr>
        <w:spacing w:line="276" w:lineRule="auto"/>
      </w:pPr>
      <w:r>
        <w:t>Jan 11</w:t>
      </w:r>
      <w:proofErr w:type="gramStart"/>
      <w:r>
        <w:t xml:space="preserve"> 2020</w:t>
      </w:r>
      <w:proofErr w:type="gramEnd"/>
      <w:r>
        <w:t xml:space="preserve"> AODAA open letter to Ontario Liberal leadership candidates.</w:t>
      </w:r>
    </w:p>
    <w:p w14:paraId="000000E5" w14:textId="77777777" w:rsidR="00D2315C" w:rsidRDefault="00DA4684">
      <w:pPr>
        <w:numPr>
          <w:ilvl w:val="2"/>
          <w:numId w:val="5"/>
        </w:numPr>
        <w:spacing w:line="276" w:lineRule="auto"/>
      </w:pPr>
      <w:r>
        <w:t>Jan 22</w:t>
      </w:r>
      <w:proofErr w:type="gramStart"/>
      <w:r>
        <w:t xml:space="preserve"> 2020</w:t>
      </w:r>
      <w:proofErr w:type="gramEnd"/>
      <w:r>
        <w:t xml:space="preserve"> AODAA open letter re E-scooters.</w:t>
      </w:r>
    </w:p>
    <w:p w14:paraId="000000E6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2022</w:t>
      </w:r>
    </w:p>
    <w:p w14:paraId="000000E7" w14:textId="77777777" w:rsidR="00D2315C" w:rsidRDefault="00DA4684">
      <w:pPr>
        <w:numPr>
          <w:ilvl w:val="2"/>
          <w:numId w:val="5"/>
        </w:numPr>
        <w:spacing w:line="276" w:lineRule="auto"/>
      </w:pPr>
      <w:r>
        <w:t>Nov 8</w:t>
      </w:r>
      <w:proofErr w:type="gramStart"/>
      <w:r>
        <w:t xml:space="preserve"> 2022</w:t>
      </w:r>
      <w:proofErr w:type="gramEnd"/>
      <w:r>
        <w:t xml:space="preserve"> AODAA open letter to House of Commons re Bill C-22 call for signatories.</w:t>
      </w:r>
    </w:p>
    <w:p w14:paraId="000000E8" w14:textId="77777777" w:rsidR="00D2315C" w:rsidRDefault="00DA4684">
      <w:pPr>
        <w:numPr>
          <w:ilvl w:val="2"/>
          <w:numId w:val="5"/>
        </w:numPr>
        <w:spacing w:line="276" w:lineRule="auto"/>
      </w:pPr>
      <w:r>
        <w:t>Nov 14</w:t>
      </w:r>
      <w:proofErr w:type="gramStart"/>
      <w:r>
        <w:t xml:space="preserve"> 2022</w:t>
      </w:r>
      <w:proofErr w:type="gramEnd"/>
      <w:r>
        <w:t xml:space="preserve"> finalized AODAA open letter re Bill C-22.</w:t>
      </w:r>
    </w:p>
    <w:p w14:paraId="000000E9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2023</w:t>
      </w:r>
    </w:p>
    <w:p w14:paraId="000000EA" w14:textId="77777777" w:rsidR="00D2315C" w:rsidRDefault="00DA4684">
      <w:pPr>
        <w:numPr>
          <w:ilvl w:val="2"/>
          <w:numId w:val="5"/>
        </w:numPr>
        <w:spacing w:line="276" w:lineRule="auto"/>
      </w:pPr>
      <w:r>
        <w:t>June 1</w:t>
      </w:r>
      <w:proofErr w:type="gramStart"/>
      <w:r>
        <w:t xml:space="preserve"> 2023</w:t>
      </w:r>
      <w:proofErr w:type="gramEnd"/>
      <w:r>
        <w:t xml:space="preserve"> AODAA update re more sign Bill C-22 open letter.</w:t>
      </w:r>
    </w:p>
    <w:p w14:paraId="000000EB" w14:textId="77777777" w:rsidR="00D2315C" w:rsidRDefault="00DA4684">
      <w:pPr>
        <w:numPr>
          <w:ilvl w:val="2"/>
          <w:numId w:val="5"/>
        </w:numPr>
        <w:spacing w:line="276" w:lineRule="auto"/>
      </w:pPr>
      <w:r>
        <w:lastRenderedPageBreak/>
        <w:t>May 24</w:t>
      </w:r>
      <w:proofErr w:type="gramStart"/>
      <w:r>
        <w:t xml:space="preserve"> 2023</w:t>
      </w:r>
      <w:proofErr w:type="gramEnd"/>
      <w:r>
        <w:t xml:space="preserve"> AODAA open letter to Parliament re ratifying Senate amendments to Bill C-22 call for signatories.</w:t>
      </w:r>
    </w:p>
    <w:p w14:paraId="000000EC" w14:textId="77777777" w:rsidR="00D2315C" w:rsidRDefault="00DA4684">
      <w:pPr>
        <w:numPr>
          <w:ilvl w:val="2"/>
          <w:numId w:val="5"/>
        </w:numPr>
        <w:spacing w:line="276" w:lineRule="auto"/>
      </w:pPr>
      <w:r>
        <w:t>May 29</w:t>
      </w:r>
      <w:proofErr w:type="gramStart"/>
      <w:r>
        <w:t xml:space="preserve"> 2023</w:t>
      </w:r>
      <w:proofErr w:type="gramEnd"/>
      <w:r>
        <w:t xml:space="preserve"> AODAA open letter to Parliament re Bill C-22.</w:t>
      </w:r>
    </w:p>
    <w:p w14:paraId="000000ED" w14:textId="77777777" w:rsidR="00D2315C" w:rsidRDefault="00DA4684">
      <w:pPr>
        <w:numPr>
          <w:ilvl w:val="2"/>
          <w:numId w:val="5"/>
        </w:numPr>
        <w:spacing w:line="276" w:lineRule="auto"/>
      </w:pPr>
      <w:r>
        <w:t>Oct 25</w:t>
      </w:r>
      <w:proofErr w:type="gramStart"/>
      <w:r>
        <w:t xml:space="preserve"> 2023</w:t>
      </w:r>
      <w:proofErr w:type="gramEnd"/>
      <w:r>
        <w:t xml:space="preserve"> AODAA open letter to Toronto against E-scooters.</w:t>
      </w:r>
    </w:p>
    <w:p w14:paraId="000000EE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2025</w:t>
      </w:r>
    </w:p>
    <w:p w14:paraId="000000EF" w14:textId="77777777" w:rsidR="00D2315C" w:rsidRDefault="00DA4684">
      <w:pPr>
        <w:numPr>
          <w:ilvl w:val="2"/>
          <w:numId w:val="5"/>
        </w:numPr>
        <w:spacing w:line="276" w:lineRule="auto"/>
      </w:pPr>
      <w:r>
        <w:t>Apr 4</w:t>
      </w:r>
      <w:proofErr w:type="gramStart"/>
      <w:r>
        <w:t xml:space="preserve"> 2025</w:t>
      </w:r>
      <w:proofErr w:type="gramEnd"/>
      <w:r>
        <w:t xml:space="preserve"> AODAA open letter re Accessible Canada Pledge.</w:t>
      </w:r>
    </w:p>
    <w:p w14:paraId="000000F0" w14:textId="77777777" w:rsidR="00D2315C" w:rsidRDefault="00DA4684">
      <w:pPr>
        <w:numPr>
          <w:ilvl w:val="2"/>
          <w:numId w:val="5"/>
        </w:numPr>
        <w:spacing w:line="276" w:lineRule="auto"/>
      </w:pPr>
      <w:r>
        <w:t>Feb 11</w:t>
      </w:r>
      <w:proofErr w:type="gramStart"/>
      <w:r>
        <w:t xml:space="preserve"> 2025</w:t>
      </w:r>
      <w:proofErr w:type="gramEnd"/>
      <w:r>
        <w:t xml:space="preserve"> AODAA open letter re Accessible Ontario Pledge.</w:t>
      </w:r>
    </w:p>
    <w:p w14:paraId="000000F1" w14:textId="77777777" w:rsidR="00D2315C" w:rsidRDefault="00DA4684">
      <w:pPr>
        <w:numPr>
          <w:ilvl w:val="2"/>
          <w:numId w:val="5"/>
        </w:numPr>
        <w:spacing w:line="276" w:lineRule="auto"/>
      </w:pPr>
      <w:r>
        <w:t>Feb 21</w:t>
      </w:r>
      <w:proofErr w:type="gramStart"/>
      <w:r>
        <w:t xml:space="preserve"> 2025</w:t>
      </w:r>
      <w:proofErr w:type="gramEnd"/>
      <w:r>
        <w:t xml:space="preserve"> AODAA update re Paikin interview plus more open letter signatories.</w:t>
      </w:r>
    </w:p>
    <w:p w14:paraId="000000F2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2026</w:t>
      </w:r>
    </w:p>
    <w:p w14:paraId="000000F3" w14:textId="77777777" w:rsidR="00D2315C" w:rsidRDefault="00DA4684">
      <w:pPr>
        <w:numPr>
          <w:ilvl w:val="2"/>
          <w:numId w:val="5"/>
        </w:numPr>
        <w:spacing w:line="276" w:lineRule="auto"/>
      </w:pPr>
      <w:r>
        <w:t>March 11</w:t>
      </w:r>
      <w:proofErr w:type="gramStart"/>
      <w:r>
        <w:t xml:space="preserve"> 2026</w:t>
      </w:r>
      <w:proofErr w:type="gramEnd"/>
      <w:r>
        <w:t xml:space="preserve"> AODAA open letter re school board trustees.</w:t>
      </w:r>
    </w:p>
    <w:p w14:paraId="000000F4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Party Leadership Strategy</w:t>
      </w:r>
    </w:p>
    <w:p w14:paraId="000000F5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2012</w:t>
      </w:r>
    </w:p>
    <w:p w14:paraId="000000F6" w14:textId="77777777" w:rsidR="00D2315C" w:rsidRDefault="00DA4684">
      <w:pPr>
        <w:numPr>
          <w:ilvl w:val="2"/>
          <w:numId w:val="5"/>
        </w:numPr>
        <w:spacing w:line="276" w:lineRule="auto"/>
      </w:pPr>
      <w:r>
        <w:t xml:space="preserve">2012 Nov 29 AODAA update re </w:t>
      </w:r>
      <w:proofErr w:type="spellStart"/>
      <w:r>
        <w:t>Pupatelo</w:t>
      </w:r>
      <w:proofErr w:type="spellEnd"/>
      <w:r>
        <w:t xml:space="preserve"> leadership commitment.</w:t>
      </w:r>
    </w:p>
    <w:p w14:paraId="000000F7" w14:textId="77777777" w:rsidR="00D2315C" w:rsidRDefault="00DA4684">
      <w:pPr>
        <w:numPr>
          <w:ilvl w:val="2"/>
          <w:numId w:val="5"/>
        </w:numPr>
        <w:spacing w:line="276" w:lineRule="auto"/>
      </w:pPr>
      <w:r>
        <w:t>2012 Dec 3 AODAA update re Wynne leadership pledge.</w:t>
      </w:r>
    </w:p>
    <w:p w14:paraId="000000F8" w14:textId="77777777" w:rsidR="00D2315C" w:rsidRDefault="00DA4684">
      <w:pPr>
        <w:numPr>
          <w:ilvl w:val="1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2013</w:t>
      </w:r>
    </w:p>
    <w:p w14:paraId="000000F9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Jan 7 AODAA update re Hoskins &amp; Kennedy leadership commitments.</w:t>
      </w:r>
    </w:p>
    <w:p w14:paraId="000000FA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Jan 17 AODAA update re Sousa leadership pledge.</w:t>
      </w:r>
    </w:p>
    <w:p w14:paraId="000000FB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Jan 18 AODAA update re Takhar makes disability commitments.</w:t>
      </w:r>
    </w:p>
    <w:p w14:paraId="000000FC" w14:textId="77777777" w:rsidR="00D2315C" w:rsidRDefault="00DA4684">
      <w:pPr>
        <w:numPr>
          <w:ilvl w:val="2"/>
          <w:numId w:val="5"/>
        </w:numPr>
        <w:spacing w:line="276" w:lineRule="auto"/>
      </w:pPr>
      <w:r>
        <w:t>2013 Jan 27 AODAA News Release re Premier Wynne disability commitments.</w:t>
      </w:r>
    </w:p>
    <w:p w14:paraId="000000FD" w14:textId="77777777" w:rsidR="00D2315C" w:rsidRDefault="00DA4684">
      <w:pPr>
        <w:numPr>
          <w:ilvl w:val="2"/>
          <w:numId w:val="5"/>
        </w:numPr>
        <w:spacing w:line="276" w:lineRule="auto"/>
      </w:pPr>
      <w:r>
        <w:t>2013 Mar 4 AODAA update re 1st letter to Premier Wynne.</w:t>
      </w:r>
    </w:p>
    <w:p w14:paraId="000000FE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Pinto Review Thunder Bay Hearing Incident</w:t>
      </w:r>
    </w:p>
    <w:p w14:paraId="000000FF" w14:textId="77777777" w:rsidR="00D2315C" w:rsidRDefault="00DA4684">
      <w:pPr>
        <w:numPr>
          <w:ilvl w:val="1"/>
          <w:numId w:val="5"/>
        </w:numPr>
        <w:spacing w:line="276" w:lineRule="auto"/>
      </w:pPr>
      <w:r>
        <w:t>Feb 13</w:t>
      </w:r>
      <w:proofErr w:type="gramStart"/>
      <w:r>
        <w:t xml:space="preserve"> 2012</w:t>
      </w:r>
      <w:proofErr w:type="gramEnd"/>
      <w:r>
        <w:t xml:space="preserve"> AODAA update re Pinto review stakeholder meeting.</w:t>
      </w:r>
    </w:p>
    <w:p w14:paraId="00000100" w14:textId="77777777" w:rsidR="00D2315C" w:rsidRDefault="00DA4684">
      <w:pPr>
        <w:numPr>
          <w:ilvl w:val="1"/>
          <w:numId w:val="5"/>
        </w:numPr>
        <w:spacing w:line="276" w:lineRule="auto"/>
      </w:pPr>
      <w:r>
        <w:t>Mar 19</w:t>
      </w:r>
      <w:proofErr w:type="gramStart"/>
      <w:r>
        <w:t xml:space="preserve"> 2012</w:t>
      </w:r>
      <w:proofErr w:type="gramEnd"/>
      <w:r>
        <w:t xml:space="preserve"> AODAA update re new Pinto Review Thunder Bay hearings.</w:t>
      </w:r>
    </w:p>
    <w:p w14:paraId="00000101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Sundry Updates</w:t>
      </w:r>
    </w:p>
    <w:p w14:paraId="00000102" w14:textId="77777777" w:rsidR="00D2315C" w:rsidRDefault="00DA4684">
      <w:pPr>
        <w:numPr>
          <w:ilvl w:val="1"/>
          <w:numId w:val="5"/>
        </w:numPr>
        <w:spacing w:line="276" w:lineRule="auto"/>
      </w:pPr>
      <w:r>
        <w:t>Jan 9</w:t>
      </w:r>
      <w:proofErr w:type="gramStart"/>
      <w:r>
        <w:t xml:space="preserve"> 2012</w:t>
      </w:r>
      <w:proofErr w:type="gramEnd"/>
      <w:r>
        <w:t xml:space="preserve"> AODAA re Pinto consultation paper.</w:t>
      </w:r>
    </w:p>
    <w:p w14:paraId="00000103" w14:textId="77777777" w:rsidR="00D2315C" w:rsidRDefault="00DA4684">
      <w:pPr>
        <w:numPr>
          <w:ilvl w:val="1"/>
          <w:numId w:val="5"/>
        </w:numPr>
        <w:spacing w:line="276" w:lineRule="auto"/>
      </w:pPr>
      <w:r>
        <w:t>Oct 15</w:t>
      </w:r>
      <w:proofErr w:type="gramStart"/>
      <w:r>
        <w:t xml:space="preserve"> 2012</w:t>
      </w:r>
      <w:proofErr w:type="gramEnd"/>
      <w:r>
        <w:t xml:space="preserve"> AODAA re Dial Dalton campaign.</w:t>
      </w:r>
    </w:p>
    <w:p w14:paraId="00000104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Year End Reports</w:t>
      </w:r>
    </w:p>
    <w:p w14:paraId="00000105" w14:textId="77777777" w:rsidR="00D2315C" w:rsidRDefault="00DA4684">
      <w:pPr>
        <w:numPr>
          <w:ilvl w:val="1"/>
          <w:numId w:val="5"/>
        </w:numPr>
        <w:spacing w:line="276" w:lineRule="auto"/>
      </w:pPr>
      <w:r>
        <w:t>2011 AODAA Year End Report.</w:t>
      </w:r>
    </w:p>
    <w:p w14:paraId="00000106" w14:textId="77777777" w:rsidR="00D2315C" w:rsidRDefault="00DA4684">
      <w:pPr>
        <w:numPr>
          <w:ilvl w:val="1"/>
          <w:numId w:val="5"/>
        </w:numPr>
        <w:spacing w:line="276" w:lineRule="auto"/>
      </w:pPr>
      <w:r>
        <w:t>2020 AODAA Year End Report.</w:t>
      </w:r>
    </w:p>
    <w:p w14:paraId="00000107" w14:textId="77777777" w:rsidR="00D2315C" w:rsidRDefault="00DA4684">
      <w:pPr>
        <w:numPr>
          <w:ilvl w:val="1"/>
          <w:numId w:val="5"/>
        </w:numPr>
        <w:spacing w:line="276" w:lineRule="auto"/>
      </w:pPr>
      <w:r>
        <w:t>2021 AODAA Year End Report.</w:t>
      </w:r>
    </w:p>
    <w:p w14:paraId="00000108" w14:textId="77777777" w:rsidR="00D2315C" w:rsidRDefault="00DA4684">
      <w:pPr>
        <w:numPr>
          <w:ilvl w:val="1"/>
          <w:numId w:val="5"/>
        </w:numPr>
        <w:spacing w:line="276" w:lineRule="auto"/>
      </w:pPr>
      <w:r>
        <w:t>2022 AODAA Year End Report.</w:t>
      </w:r>
    </w:p>
    <w:p w14:paraId="00000109" w14:textId="77777777" w:rsidR="00D2315C" w:rsidRDefault="00DA4684">
      <w:pPr>
        <w:numPr>
          <w:ilvl w:val="1"/>
          <w:numId w:val="5"/>
        </w:numPr>
        <w:spacing w:line="276" w:lineRule="auto"/>
      </w:pPr>
      <w:r>
        <w:t>2023 AODAA Year End Report.</w:t>
      </w:r>
    </w:p>
    <w:p w14:paraId="0000010A" w14:textId="77777777" w:rsidR="00D2315C" w:rsidRDefault="00DA4684">
      <w:pPr>
        <w:numPr>
          <w:ilvl w:val="1"/>
          <w:numId w:val="5"/>
        </w:numPr>
        <w:spacing w:line="276" w:lineRule="auto"/>
      </w:pPr>
      <w:r>
        <w:t>2023 AODAA Year End Report.</w:t>
      </w:r>
    </w:p>
    <w:p w14:paraId="0000010B" w14:textId="77777777" w:rsidR="00D2315C" w:rsidRDefault="00DA4684">
      <w:pPr>
        <w:spacing w:line="276" w:lineRule="auto"/>
        <w:rPr>
          <w:u w:val="single"/>
        </w:rPr>
      </w:pPr>
      <w:r>
        <w:rPr>
          <w:b/>
          <w:bCs/>
        </w:rPr>
        <w:t xml:space="preserve"> </w:t>
      </w:r>
    </w:p>
    <w:p w14:paraId="0000010C" w14:textId="4A48F7E0" w:rsidR="00D2315C" w:rsidRDefault="00DA4684" w:rsidP="002D1D52">
      <w:pPr>
        <w:pStyle w:val="Heading3"/>
      </w:pPr>
      <w:bookmarkStart w:id="15" w:name="_9y1oqqo992bt" w:colFirst="0" w:colLast="0"/>
      <w:bookmarkEnd w:id="15"/>
      <w:r>
        <w:t xml:space="preserve">Lecture 6: Alternative and Unorthodox Avenues </w:t>
      </w:r>
      <w:r w:rsidR="002D1D52">
        <w:t>for</w:t>
      </w:r>
      <w:r>
        <w:t xml:space="preserve"> Social Justice Advocacy</w:t>
      </w:r>
    </w:p>
    <w:p w14:paraId="0000010D" w14:textId="77777777" w:rsidR="00D2315C" w:rsidRDefault="00DA4684" w:rsidP="002D1D52">
      <w:pPr>
        <w:pStyle w:val="Heading4"/>
      </w:pPr>
      <w:bookmarkStart w:id="16" w:name="_3oh0qn38cds0" w:colFirst="0" w:colLast="0"/>
      <w:bookmarkEnd w:id="16"/>
      <w:r>
        <w:t>Required Readings:</w:t>
      </w:r>
    </w:p>
    <w:p w14:paraId="0000010E" w14:textId="77777777" w:rsidR="00D2315C" w:rsidRDefault="00D2315C">
      <w:pPr>
        <w:numPr>
          <w:ilvl w:val="0"/>
          <w:numId w:val="8"/>
        </w:numPr>
        <w:spacing w:line="276" w:lineRule="auto"/>
      </w:pPr>
      <w:hyperlink r:id="rId35">
        <w:r>
          <w:rPr>
            <w:color w:val="1155CC"/>
            <w:u w:val="single"/>
          </w:rPr>
          <w:t>O. Reg 464/97</w:t>
        </w:r>
      </w:hyperlink>
      <w:r w:rsidR="00DA4684">
        <w:t xml:space="preserve"> (2025).</w:t>
      </w:r>
    </w:p>
    <w:p w14:paraId="0000010F" w14:textId="77777777" w:rsidR="00D2315C" w:rsidRDefault="00DA4684">
      <w:pPr>
        <w:numPr>
          <w:ilvl w:val="0"/>
          <w:numId w:val="8"/>
        </w:numPr>
        <w:spacing w:line="276" w:lineRule="auto"/>
      </w:pPr>
      <w:r>
        <w:t>2019 AODA Alliance re Framework for Education Accessibility Standard.</w:t>
      </w:r>
    </w:p>
    <w:p w14:paraId="00000110" w14:textId="77777777" w:rsidR="00D2315C" w:rsidRDefault="00DA4684">
      <w:pPr>
        <w:numPr>
          <w:ilvl w:val="0"/>
          <w:numId w:val="8"/>
        </w:numPr>
        <w:spacing w:line="276" w:lineRule="auto"/>
      </w:pPr>
      <w:r>
        <w:lastRenderedPageBreak/>
        <w:t xml:space="preserve">Video: </w:t>
      </w:r>
      <w:hyperlink r:id="rId36">
        <w:r w:rsidR="00D2315C">
          <w:rPr>
            <w:color w:val="1155CC"/>
            <w:u w:val="single"/>
          </w:rPr>
          <w:t>Capital Crawl</w:t>
        </w:r>
      </w:hyperlink>
      <w:r>
        <w:t>.</w:t>
      </w:r>
    </w:p>
    <w:p w14:paraId="00000111" w14:textId="77777777" w:rsidR="00D2315C" w:rsidRDefault="00DA4684">
      <w:pPr>
        <w:numPr>
          <w:ilvl w:val="0"/>
          <w:numId w:val="8"/>
        </w:numPr>
        <w:spacing w:line="276" w:lineRule="auto"/>
      </w:pPr>
      <w:r>
        <w:t>2013 OSSTF Endorses Education Accessibility Standard.</w:t>
      </w:r>
    </w:p>
    <w:p w14:paraId="00000112" w14:textId="77777777" w:rsidR="00D2315C" w:rsidRDefault="00DA4684">
      <w:pPr>
        <w:numPr>
          <w:ilvl w:val="0"/>
          <w:numId w:val="8"/>
        </w:numPr>
        <w:spacing w:line="276" w:lineRule="auto"/>
      </w:pPr>
      <w:r>
        <w:t>2016 TDSB SEAC Motions 1–4.</w:t>
      </w:r>
    </w:p>
    <w:p w14:paraId="00000113" w14:textId="77777777" w:rsidR="00D2315C" w:rsidRDefault="00DA4684">
      <w:pPr>
        <w:numPr>
          <w:ilvl w:val="0"/>
          <w:numId w:val="8"/>
        </w:numPr>
      </w:pPr>
      <w:r>
        <w:t>Excerpts from the History of the ODA.</w:t>
      </w:r>
    </w:p>
    <w:p w14:paraId="00000114" w14:textId="77777777" w:rsidR="00D2315C" w:rsidRDefault="00DA4684" w:rsidP="002D1D52">
      <w:pPr>
        <w:pStyle w:val="Heading4"/>
      </w:pPr>
      <w:bookmarkStart w:id="17" w:name="_3el13jvnoi2c" w:colFirst="0" w:colLast="0"/>
      <w:bookmarkEnd w:id="17"/>
      <w:r>
        <w:t>Supplemental Resources:</w:t>
      </w:r>
    </w:p>
    <w:p w14:paraId="00000115" w14:textId="77777777" w:rsidR="00D2315C" w:rsidRDefault="00DA4684">
      <w:pPr>
        <w:numPr>
          <w:ilvl w:val="0"/>
          <w:numId w:val="4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K-12</w:t>
      </w:r>
    </w:p>
    <w:p w14:paraId="00000116" w14:textId="77777777" w:rsidR="00D2315C" w:rsidRDefault="00DA4684">
      <w:pPr>
        <w:numPr>
          <w:ilvl w:val="1"/>
          <w:numId w:val="4"/>
        </w:numPr>
        <w:spacing w:line="276" w:lineRule="auto"/>
      </w:pPr>
      <w:r>
        <w:t xml:space="preserve">JF Case Comment. </w:t>
      </w:r>
      <w:r>
        <w:rPr>
          <w:color w:val="9900FF"/>
        </w:rPr>
        <w:t>**PDF</w:t>
      </w:r>
    </w:p>
    <w:p w14:paraId="00000117" w14:textId="77777777" w:rsidR="00D2315C" w:rsidRDefault="00DA4684">
      <w:pPr>
        <w:numPr>
          <w:ilvl w:val="1"/>
          <w:numId w:val="4"/>
        </w:numPr>
        <w:spacing w:line="276" w:lineRule="auto"/>
      </w:pPr>
      <w:r>
        <w:t>2020 AODA Alliance Update re COVID Education Report.</w:t>
      </w:r>
    </w:p>
    <w:p w14:paraId="00000118" w14:textId="77777777" w:rsidR="00D2315C" w:rsidRDefault="00DA4684">
      <w:pPr>
        <w:numPr>
          <w:ilvl w:val="1"/>
          <w:numId w:val="4"/>
        </w:numPr>
        <w:spacing w:line="276" w:lineRule="auto"/>
      </w:pPr>
      <w:r>
        <w:t>SDC K-12 Education Final Recommendations Report.</w:t>
      </w:r>
    </w:p>
    <w:p w14:paraId="00000119" w14:textId="77777777" w:rsidR="00D2315C" w:rsidRDefault="00DA4684">
      <w:pPr>
        <w:numPr>
          <w:ilvl w:val="1"/>
          <w:numId w:val="4"/>
        </w:numPr>
        <w:spacing w:line="276" w:lineRule="auto"/>
      </w:pPr>
      <w:r>
        <w:t>2021 K-12 Initial Recommendations Report.</w:t>
      </w:r>
    </w:p>
    <w:p w14:paraId="0000011A" w14:textId="77777777" w:rsidR="00D2315C" w:rsidRDefault="00DA4684">
      <w:pPr>
        <w:numPr>
          <w:ilvl w:val="0"/>
          <w:numId w:val="4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TDSB SEAC</w:t>
      </w:r>
    </w:p>
    <w:p w14:paraId="0000011B" w14:textId="77777777" w:rsidR="00D2315C" w:rsidRDefault="00DA4684">
      <w:pPr>
        <w:numPr>
          <w:ilvl w:val="1"/>
          <w:numId w:val="4"/>
        </w:numPr>
        <w:spacing w:line="276" w:lineRule="auto"/>
      </w:pPr>
      <w:r>
        <w:t>2024 Lepofsky Submission to PSSC.</w:t>
      </w:r>
    </w:p>
    <w:p w14:paraId="0000011C" w14:textId="77777777" w:rsidR="00D2315C" w:rsidRDefault="00DA4684">
      <w:pPr>
        <w:numPr>
          <w:ilvl w:val="1"/>
          <w:numId w:val="4"/>
        </w:numPr>
        <w:spacing w:line="276" w:lineRule="auto"/>
      </w:pPr>
      <w:r>
        <w:t>2025 Lepofsky Letter to TDSB Supervisor.</w:t>
      </w:r>
    </w:p>
    <w:p w14:paraId="0000011D" w14:textId="77777777" w:rsidR="00D2315C" w:rsidRDefault="00DA4684">
      <w:pPr>
        <w:numPr>
          <w:ilvl w:val="0"/>
          <w:numId w:val="4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Union Letters Supporting K-12 Accessibility Standard</w:t>
      </w:r>
    </w:p>
    <w:p w14:paraId="0000011E" w14:textId="77777777" w:rsidR="00D2315C" w:rsidRDefault="00DA4684">
      <w:pPr>
        <w:numPr>
          <w:ilvl w:val="1"/>
          <w:numId w:val="4"/>
        </w:numPr>
        <w:spacing w:line="276" w:lineRule="auto"/>
      </w:pPr>
      <w:r>
        <w:t>2013 AODA Alliance re ETFO Endorsement.</w:t>
      </w:r>
    </w:p>
    <w:p w14:paraId="0000011F" w14:textId="77777777" w:rsidR="00D2315C" w:rsidRDefault="00DA4684">
      <w:pPr>
        <w:numPr>
          <w:ilvl w:val="1"/>
          <w:numId w:val="4"/>
        </w:numPr>
        <w:spacing w:line="276" w:lineRule="auto"/>
      </w:pPr>
      <w:r>
        <w:t>2014 AODA Alliance re OECTA Endorsement.</w:t>
      </w:r>
    </w:p>
    <w:p w14:paraId="00000120" w14:textId="77777777" w:rsidR="00D2315C" w:rsidRDefault="00DA4684">
      <w:pPr>
        <w:numPr>
          <w:ilvl w:val="1"/>
          <w:numId w:val="4"/>
        </w:numPr>
        <w:spacing w:line="276" w:lineRule="auto"/>
      </w:pPr>
      <w:r>
        <w:t>2016 AODA Alliance re CUPE Ontario Endorsement</w:t>
      </w:r>
    </w:p>
    <w:p w14:paraId="00000121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</w:t>
      </w:r>
    </w:p>
    <w:p w14:paraId="00000122" w14:textId="77777777" w:rsidR="00D2315C" w:rsidRDefault="00DA4684" w:rsidP="002D1D52">
      <w:pPr>
        <w:pStyle w:val="Heading3"/>
      </w:pPr>
      <w:bookmarkStart w:id="18" w:name="_bq1vxwf87bzg" w:colFirst="0" w:colLast="0"/>
      <w:bookmarkEnd w:id="18"/>
      <w:r>
        <w:t>Lecture 7: Advocating to Government -- Climbing the Bureaucracy Ladder</w:t>
      </w:r>
    </w:p>
    <w:p w14:paraId="00000123" w14:textId="77777777" w:rsidR="00D2315C" w:rsidRDefault="00DA4684" w:rsidP="002D1D52">
      <w:pPr>
        <w:pStyle w:val="Heading4"/>
      </w:pPr>
      <w:bookmarkStart w:id="19" w:name="_2p459ngzqxfh" w:colFirst="0" w:colLast="0"/>
      <w:bookmarkEnd w:id="19"/>
      <w:r>
        <w:t>Required Readings:</w:t>
      </w:r>
    </w:p>
    <w:p w14:paraId="00000124" w14:textId="77777777" w:rsidR="00D2315C" w:rsidRDefault="00DA4684">
      <w:pPr>
        <w:numPr>
          <w:ilvl w:val="0"/>
          <w:numId w:val="11"/>
        </w:numPr>
        <w:spacing w:line="276" w:lineRule="auto"/>
      </w:pPr>
      <w:r>
        <w:t>2014 AODA Alliance Wynne Letter re Accessibility Priorities.</w:t>
      </w:r>
    </w:p>
    <w:p w14:paraId="00000125" w14:textId="77777777" w:rsidR="00D2315C" w:rsidRDefault="00DA4684">
      <w:pPr>
        <w:numPr>
          <w:ilvl w:val="0"/>
          <w:numId w:val="11"/>
        </w:numPr>
        <w:spacing w:line="276" w:lineRule="auto"/>
      </w:pPr>
      <w:r>
        <w:t>2014 AODA Alliance News Release re Wynne Mandate Letters.</w:t>
      </w:r>
    </w:p>
    <w:p w14:paraId="00000126" w14:textId="77777777" w:rsidR="00D2315C" w:rsidRDefault="00DA4684">
      <w:pPr>
        <w:numPr>
          <w:ilvl w:val="0"/>
          <w:numId w:val="11"/>
        </w:numPr>
        <w:spacing w:line="276" w:lineRule="auto"/>
      </w:pPr>
      <w:r>
        <w:t xml:space="preserve">2016 AODA Alliance </w:t>
      </w:r>
      <w:proofErr w:type="spellStart"/>
      <w:r>
        <w:t>MacCharles</w:t>
      </w:r>
      <w:proofErr w:type="spellEnd"/>
      <w:r>
        <w:t xml:space="preserve"> Letter.</w:t>
      </w:r>
    </w:p>
    <w:p w14:paraId="00000127" w14:textId="77777777" w:rsidR="00D2315C" w:rsidRDefault="00DA4684">
      <w:pPr>
        <w:numPr>
          <w:ilvl w:val="0"/>
          <w:numId w:val="11"/>
        </w:numPr>
        <w:spacing w:line="276" w:lineRule="auto"/>
      </w:pPr>
      <w:r>
        <w:t xml:space="preserve">2017 AODA Alliance </w:t>
      </w:r>
      <w:proofErr w:type="spellStart"/>
      <w:r>
        <w:t>MacCharles</w:t>
      </w:r>
      <w:proofErr w:type="spellEnd"/>
      <w:r>
        <w:t xml:space="preserve"> Letter re Priorities.</w:t>
      </w:r>
    </w:p>
    <w:p w14:paraId="00000128" w14:textId="77777777" w:rsidR="00D2315C" w:rsidRDefault="00DA4684" w:rsidP="002D1D52">
      <w:pPr>
        <w:pStyle w:val="Heading4"/>
      </w:pPr>
      <w:bookmarkStart w:id="20" w:name="_illtxodwk2vc" w:colFirst="0" w:colLast="0"/>
      <w:bookmarkEnd w:id="20"/>
      <w:r>
        <w:t>Supplemental Resources:</w:t>
      </w:r>
    </w:p>
    <w:p w14:paraId="00000129" w14:textId="77777777" w:rsidR="00D2315C" w:rsidRDefault="00DA4684">
      <w:pPr>
        <w:numPr>
          <w:ilvl w:val="0"/>
          <w:numId w:val="15"/>
        </w:numPr>
        <w:spacing w:line="276" w:lineRule="auto"/>
      </w:pPr>
      <w:r>
        <w:t xml:space="preserve">Video: </w:t>
      </w:r>
      <w:hyperlink r:id="rId37">
        <w:r w:rsidR="00D2315C">
          <w:rPr>
            <w:color w:val="1155CC"/>
            <w:u w:val="single"/>
          </w:rPr>
          <w:t xml:space="preserve">AODA 101 – Introduction to the </w:t>
        </w:r>
      </w:hyperlink>
      <w:hyperlink r:id="rId38">
        <w:r w:rsidR="00D2315C">
          <w:rPr>
            <w:i/>
            <w:iCs/>
            <w:color w:val="1155CC"/>
            <w:u w:val="single"/>
          </w:rPr>
          <w:t>Accessibility for Ontarians with Disabilities Act</w:t>
        </w:r>
      </w:hyperlink>
      <w:r>
        <w:t>.</w:t>
      </w:r>
    </w:p>
    <w:p w14:paraId="0000012A" w14:textId="77777777" w:rsidR="00D2315C" w:rsidRDefault="00DA4684">
      <w:pPr>
        <w:numPr>
          <w:ilvl w:val="0"/>
          <w:numId w:val="1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Ontario Mandate Letters</w:t>
      </w:r>
    </w:p>
    <w:p w14:paraId="0000012B" w14:textId="77777777" w:rsidR="00D2315C" w:rsidRDefault="00DA4684">
      <w:pPr>
        <w:numPr>
          <w:ilvl w:val="1"/>
          <w:numId w:val="1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2011</w:t>
      </w:r>
    </w:p>
    <w:p w14:paraId="0000012C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update re 7 ministers on their accessibility issues.</w:t>
      </w:r>
    </w:p>
    <w:p w14:paraId="0000012D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update re 7 ministers answers to our 7 inquiries.</w:t>
      </w:r>
    </w:p>
    <w:p w14:paraId="0000012E" w14:textId="77777777" w:rsidR="00D2315C" w:rsidRDefault="00DA4684">
      <w:pPr>
        <w:numPr>
          <w:ilvl w:val="1"/>
          <w:numId w:val="1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2014</w:t>
      </w:r>
    </w:p>
    <w:p w14:paraId="0000012F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Letter to new Government Services Minister.</w:t>
      </w:r>
    </w:p>
    <w:p w14:paraId="00000130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Letter to Municipal Affairs Minister.</w:t>
      </w:r>
    </w:p>
    <w:p w14:paraId="00000131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Letters to Education, TCU &amp; Health Ministers.</w:t>
      </w:r>
    </w:p>
    <w:p w14:paraId="00000132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re Economic Development Minister Mandate Letter.</w:t>
      </w:r>
    </w:p>
    <w:p w14:paraId="00000133" w14:textId="77777777" w:rsidR="00D2315C" w:rsidRDefault="00DA4684">
      <w:pPr>
        <w:numPr>
          <w:ilvl w:val="2"/>
          <w:numId w:val="15"/>
        </w:numPr>
        <w:spacing w:line="276" w:lineRule="auto"/>
      </w:pPr>
      <w:r>
        <w:t>AODA Alliance Question Period re Premier Mandate Letters.</w:t>
      </w:r>
    </w:p>
    <w:p w14:paraId="00000134" w14:textId="77777777" w:rsidR="00D2315C" w:rsidRDefault="00DA4684">
      <w:pPr>
        <w:numPr>
          <w:ilvl w:val="0"/>
          <w:numId w:val="1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Shadow Briefing Notes</w:t>
      </w:r>
    </w:p>
    <w:p w14:paraId="00000135" w14:textId="77777777" w:rsidR="00D2315C" w:rsidRDefault="00DA4684">
      <w:pPr>
        <w:numPr>
          <w:ilvl w:val="1"/>
          <w:numId w:val="15"/>
        </w:numPr>
        <w:spacing w:line="276" w:lineRule="auto"/>
      </w:pPr>
      <w:r>
        <w:t xml:space="preserve">2011 AODA Alliance Letter to new </w:t>
      </w:r>
      <w:proofErr w:type="spellStart"/>
      <w:r>
        <w:t>ComSoc</w:t>
      </w:r>
      <w:proofErr w:type="spellEnd"/>
      <w:r>
        <w:t xml:space="preserve"> Minister.</w:t>
      </w:r>
    </w:p>
    <w:p w14:paraId="00000136" w14:textId="77777777" w:rsidR="00D2315C" w:rsidRDefault="00DA4684">
      <w:pPr>
        <w:numPr>
          <w:ilvl w:val="1"/>
          <w:numId w:val="15"/>
        </w:numPr>
        <w:spacing w:line="276" w:lineRule="auto"/>
      </w:pPr>
      <w:r>
        <w:t>2014 AODA Alliance Letter to Minister Duguid.</w:t>
      </w:r>
    </w:p>
    <w:p w14:paraId="00000137" w14:textId="77777777" w:rsidR="00D2315C" w:rsidRDefault="00DA4684">
      <w:pPr>
        <w:numPr>
          <w:ilvl w:val="1"/>
          <w:numId w:val="15"/>
        </w:numPr>
        <w:spacing w:line="276" w:lineRule="auto"/>
      </w:pPr>
      <w:r>
        <w:t>2018 AODA Alliance Letter &amp; Briefing Note for Minister Cho.</w:t>
      </w:r>
    </w:p>
    <w:p w14:paraId="00000138" w14:textId="77777777" w:rsidR="00D2315C" w:rsidRDefault="00DA4684">
      <w:pPr>
        <w:numPr>
          <w:ilvl w:val="1"/>
          <w:numId w:val="15"/>
        </w:numPr>
        <w:spacing w:line="276" w:lineRule="auto"/>
      </w:pPr>
      <w:r>
        <w:t xml:space="preserve">2018 AODA Alliance Letter to Premier Ford </w:t>
      </w:r>
      <w:proofErr w:type="gramStart"/>
      <w:r>
        <w:t>re</w:t>
      </w:r>
      <w:proofErr w:type="gramEnd"/>
      <w:r>
        <w:t xml:space="preserve"> Priorities.</w:t>
      </w:r>
    </w:p>
    <w:p w14:paraId="00000139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 xml:space="preserve"> </w:t>
      </w:r>
    </w:p>
    <w:p w14:paraId="0000013A" w14:textId="77777777" w:rsidR="00D2315C" w:rsidRDefault="00DA4684" w:rsidP="002D1D52">
      <w:pPr>
        <w:pStyle w:val="Heading3"/>
      </w:pPr>
      <w:bookmarkStart w:id="21" w:name="_rhgzpxnxoy3z" w:colFirst="0" w:colLast="0"/>
      <w:bookmarkEnd w:id="21"/>
      <w:r>
        <w:t>Lecture 8: Campaigning for New Legislation</w:t>
      </w:r>
    </w:p>
    <w:p w14:paraId="0000013B" w14:textId="77777777" w:rsidR="00D2315C" w:rsidRDefault="00DA4684" w:rsidP="002D1D52">
      <w:pPr>
        <w:pStyle w:val="Heading4"/>
      </w:pPr>
      <w:bookmarkStart w:id="22" w:name="_hokjwpbutzsj" w:colFirst="0" w:colLast="0"/>
      <w:bookmarkEnd w:id="22"/>
      <w:r>
        <w:t>Required Readings:</w:t>
      </w:r>
    </w:p>
    <w:p w14:paraId="0000013C" w14:textId="77777777" w:rsidR="00D2315C" w:rsidRDefault="00DA4684">
      <w:pPr>
        <w:numPr>
          <w:ilvl w:val="0"/>
          <w:numId w:val="13"/>
        </w:numPr>
        <w:spacing w:line="276" w:lineRule="auto"/>
      </w:pPr>
      <w:r>
        <w:t>ODA Committee Guide re Ontario Legislative Process.</w:t>
      </w:r>
    </w:p>
    <w:p w14:paraId="0000013D" w14:textId="77777777" w:rsidR="00D2315C" w:rsidRDefault="00DA4684">
      <w:pPr>
        <w:numPr>
          <w:ilvl w:val="0"/>
          <w:numId w:val="13"/>
        </w:numPr>
        <w:spacing w:line="276" w:lineRule="auto"/>
      </w:pPr>
      <w:r>
        <w:t>AODA Alliance Guide re How a Bill Goes through Parliament.</w:t>
      </w:r>
    </w:p>
    <w:p w14:paraId="0000013E" w14:textId="77777777" w:rsidR="00D2315C" w:rsidRDefault="00DA4684">
      <w:pPr>
        <w:numPr>
          <w:ilvl w:val="0"/>
          <w:numId w:val="13"/>
        </w:numPr>
        <w:spacing w:line="276" w:lineRule="auto"/>
      </w:pPr>
      <w:r>
        <w:t>2018 AODA Alliance Short Brief re Bill C-81.</w:t>
      </w:r>
    </w:p>
    <w:p w14:paraId="0000013F" w14:textId="77777777" w:rsidR="00D2315C" w:rsidRDefault="00DA4684">
      <w:pPr>
        <w:numPr>
          <w:ilvl w:val="0"/>
          <w:numId w:val="13"/>
        </w:numPr>
        <w:spacing w:line="276" w:lineRule="auto"/>
      </w:pPr>
      <w:r>
        <w:t>Disability Rights and Wrongs Podcast, “</w:t>
      </w:r>
      <w:hyperlink r:id="rId39">
        <w:r w:rsidR="00D2315C">
          <w:rPr>
            <w:color w:val="1155CC"/>
            <w:u w:val="single"/>
          </w:rPr>
          <w:t>How to get a Politician's Attention - With Former Premier of Ontario, Kathleen Wynne - Pt 1</w:t>
        </w:r>
      </w:hyperlink>
      <w:r>
        <w:t xml:space="preserve">” (2 December 2025). </w:t>
      </w:r>
    </w:p>
    <w:p w14:paraId="00000140" w14:textId="77777777" w:rsidR="00D2315C" w:rsidRDefault="00DA4684">
      <w:pPr>
        <w:numPr>
          <w:ilvl w:val="0"/>
          <w:numId w:val="13"/>
        </w:numPr>
      </w:pPr>
      <w:r>
        <w:t>Excerpts from the History of the ODA.</w:t>
      </w:r>
    </w:p>
    <w:p w14:paraId="00000141" w14:textId="77777777" w:rsidR="00D2315C" w:rsidRDefault="00DA4684" w:rsidP="002D1D52">
      <w:pPr>
        <w:pStyle w:val="Heading4"/>
      </w:pPr>
      <w:bookmarkStart w:id="23" w:name="_d3jzs4i5zpa3" w:colFirst="0" w:colLast="0"/>
      <w:bookmarkEnd w:id="23"/>
      <w:r>
        <w:t>Supplemental Resources:</w:t>
      </w:r>
    </w:p>
    <w:p w14:paraId="00000142" w14:textId="77777777" w:rsidR="00D2315C" w:rsidRDefault="00DA4684">
      <w:pPr>
        <w:numPr>
          <w:ilvl w:val="0"/>
          <w:numId w:val="12"/>
        </w:numPr>
        <w:spacing w:line="276" w:lineRule="auto"/>
      </w:pPr>
      <w:r>
        <w:t>Disability Rights and Wrongs Podcast, “</w:t>
      </w:r>
      <w:hyperlink r:id="rId40">
        <w:r w:rsidR="00D2315C">
          <w:rPr>
            <w:color w:val="1155CC"/>
            <w:u w:val="single"/>
          </w:rPr>
          <w:t>How to get a Politician's Attention - With Former Premier of Ontario, Kathleen Wynne - Pt 2</w:t>
        </w:r>
      </w:hyperlink>
      <w:r>
        <w:t xml:space="preserve">” (19 December 2025). </w:t>
      </w:r>
    </w:p>
    <w:p w14:paraId="00000143" w14:textId="77777777" w:rsidR="00D2315C" w:rsidRDefault="00DA4684">
      <w:pPr>
        <w:numPr>
          <w:ilvl w:val="0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Accessible Canada Act</w:t>
      </w:r>
    </w:p>
    <w:p w14:paraId="00000144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2017</w:t>
      </w:r>
    </w:p>
    <w:p w14:paraId="00000145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5</w:t>
      </w:r>
      <w:proofErr w:type="gramStart"/>
      <w:r>
        <w:t xml:space="preserve"> 2017</w:t>
      </w:r>
      <w:proofErr w:type="gramEnd"/>
      <w:r>
        <w:t xml:space="preserve"> AODAA news release re response to disability employment strategy.</w:t>
      </w:r>
    </w:p>
    <w:p w14:paraId="00000146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13</w:t>
      </w:r>
      <w:proofErr w:type="gramStart"/>
      <w:r>
        <w:t xml:space="preserve"> 2017</w:t>
      </w:r>
      <w:proofErr w:type="gramEnd"/>
      <w:r>
        <w:t xml:space="preserve"> AODAA update re federal government report on national accessibility law consultation.</w:t>
      </w:r>
    </w:p>
    <w:p w14:paraId="00000147" w14:textId="77777777" w:rsidR="00D2315C" w:rsidRDefault="00DA4684">
      <w:pPr>
        <w:numPr>
          <w:ilvl w:val="2"/>
          <w:numId w:val="12"/>
        </w:numPr>
        <w:spacing w:line="276" w:lineRule="auto"/>
      </w:pPr>
      <w:r>
        <w:t>Aug 11</w:t>
      </w:r>
      <w:proofErr w:type="gramStart"/>
      <w:r>
        <w:t xml:space="preserve"> 2017</w:t>
      </w:r>
      <w:proofErr w:type="gramEnd"/>
      <w:r>
        <w:t xml:space="preserve"> AODAA update re national accessibility law virtual conference.</w:t>
      </w:r>
    </w:p>
    <w:p w14:paraId="00000148" w14:textId="77777777" w:rsidR="00D2315C" w:rsidRDefault="00DA4684">
      <w:pPr>
        <w:numPr>
          <w:ilvl w:val="2"/>
          <w:numId w:val="12"/>
        </w:numPr>
        <w:spacing w:line="276" w:lineRule="auto"/>
      </w:pPr>
      <w:r>
        <w:t>Aug 27</w:t>
      </w:r>
      <w:proofErr w:type="gramStart"/>
      <w:r>
        <w:t xml:space="preserve"> 2017</w:t>
      </w:r>
      <w:proofErr w:type="gramEnd"/>
      <w:r>
        <w:t xml:space="preserve"> AODAA </w:t>
      </w:r>
      <w:proofErr w:type="gramStart"/>
      <w:r>
        <w:t>re</w:t>
      </w:r>
      <w:proofErr w:type="gramEnd"/>
      <w:r>
        <w:t xml:space="preserve"> levers of federal power that could be used on accessibility.</w:t>
      </w:r>
    </w:p>
    <w:p w14:paraId="00000149" w14:textId="77777777" w:rsidR="00D2315C" w:rsidRDefault="00DA4684">
      <w:pPr>
        <w:numPr>
          <w:ilvl w:val="2"/>
          <w:numId w:val="12"/>
        </w:numPr>
        <w:spacing w:line="276" w:lineRule="auto"/>
      </w:pPr>
      <w:r>
        <w:t>Aug 29</w:t>
      </w:r>
      <w:proofErr w:type="gramStart"/>
      <w:r>
        <w:t xml:space="preserve"> 2017</w:t>
      </w:r>
      <w:proofErr w:type="gramEnd"/>
      <w:r>
        <w:t xml:space="preserve"> AODAA update re letter to new federal disabilities minister.</w:t>
      </w:r>
    </w:p>
    <w:p w14:paraId="0000014A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2018</w:t>
      </w:r>
    </w:p>
    <w:p w14:paraId="0000014B" w14:textId="77777777" w:rsidR="00D2315C" w:rsidRDefault="00DA4684">
      <w:pPr>
        <w:numPr>
          <w:ilvl w:val="2"/>
          <w:numId w:val="12"/>
        </w:numPr>
        <w:spacing w:line="276" w:lineRule="auto"/>
      </w:pPr>
      <w:r>
        <w:t>Feb 18</w:t>
      </w:r>
      <w:proofErr w:type="gramStart"/>
      <w:r>
        <w:t xml:space="preserve"> 2018</w:t>
      </w:r>
      <w:proofErr w:type="gramEnd"/>
      <w:r>
        <w:t xml:space="preserve"> AODAA letter to federal minister Kirsty Duncan.</w:t>
      </w:r>
    </w:p>
    <w:p w14:paraId="0000014C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18</w:t>
      </w:r>
      <w:proofErr w:type="gramStart"/>
      <w:r>
        <w:t xml:space="preserve"> 2018</w:t>
      </w:r>
      <w:proofErr w:type="gramEnd"/>
      <w:r>
        <w:t xml:space="preserve"> AODAA re how a bill goes through Parliament.</w:t>
      </w:r>
    </w:p>
    <w:p w14:paraId="0000014D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19</w:t>
      </w:r>
      <w:proofErr w:type="gramStart"/>
      <w:r>
        <w:t xml:space="preserve"> 2018</w:t>
      </w:r>
      <w:proofErr w:type="gramEnd"/>
      <w:r>
        <w:t xml:space="preserve"> AODAA news </w:t>
      </w:r>
      <w:proofErr w:type="gramStart"/>
      <w:r>
        <w:t>release</w:t>
      </w:r>
      <w:proofErr w:type="gramEnd"/>
      <w:r>
        <w:t xml:space="preserve"> re national accessibility law.</w:t>
      </w:r>
    </w:p>
    <w:p w14:paraId="0000014E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20</w:t>
      </w:r>
      <w:proofErr w:type="gramStart"/>
      <w:r>
        <w:t xml:space="preserve"> 2018</w:t>
      </w:r>
      <w:proofErr w:type="gramEnd"/>
      <w:r>
        <w:t xml:space="preserve"> AODAA news release re national accessibility bill introduced.</w:t>
      </w:r>
    </w:p>
    <w:p w14:paraId="0000014F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21</w:t>
      </w:r>
      <w:proofErr w:type="gramStart"/>
      <w:r>
        <w:t xml:space="preserve"> 2018</w:t>
      </w:r>
      <w:proofErr w:type="gramEnd"/>
      <w:r>
        <w:t xml:space="preserve"> AODAA update re preliminary analysis of Bill C-81.</w:t>
      </w:r>
    </w:p>
    <w:p w14:paraId="00000150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22</w:t>
      </w:r>
      <w:proofErr w:type="gramStart"/>
      <w:r>
        <w:t xml:space="preserve"> 2018</w:t>
      </w:r>
      <w:proofErr w:type="gramEnd"/>
      <w:r>
        <w:t xml:space="preserve"> AODAA update re media on Bill C-81.</w:t>
      </w:r>
    </w:p>
    <w:p w14:paraId="00000151" w14:textId="77777777" w:rsidR="00D2315C" w:rsidRDefault="00DA4684">
      <w:pPr>
        <w:numPr>
          <w:ilvl w:val="2"/>
          <w:numId w:val="12"/>
        </w:numPr>
        <w:spacing w:line="276" w:lineRule="auto"/>
      </w:pPr>
      <w:r>
        <w:t>July 25</w:t>
      </w:r>
      <w:proofErr w:type="gramStart"/>
      <w:r>
        <w:t xml:space="preserve"> 2018</w:t>
      </w:r>
      <w:proofErr w:type="gramEnd"/>
      <w:r>
        <w:t xml:space="preserve"> AODAA update re Qualtrough returns plus BC commitment.</w:t>
      </w:r>
    </w:p>
    <w:p w14:paraId="00000152" w14:textId="77777777" w:rsidR="00D2315C" w:rsidRDefault="00DA4684">
      <w:pPr>
        <w:numPr>
          <w:ilvl w:val="2"/>
          <w:numId w:val="12"/>
        </w:numPr>
        <w:spacing w:line="276" w:lineRule="auto"/>
      </w:pPr>
      <w:r>
        <w:t>Aug 3</w:t>
      </w:r>
      <w:proofErr w:type="gramStart"/>
      <w:r>
        <w:t xml:space="preserve"> 2018</w:t>
      </w:r>
      <w:proofErr w:type="gramEnd"/>
      <w:r>
        <w:t xml:space="preserve"> AODAA draft brief re Bill C-81 for public comment.</w:t>
      </w:r>
    </w:p>
    <w:p w14:paraId="00000153" w14:textId="77777777" w:rsidR="00D2315C" w:rsidRDefault="00DA4684">
      <w:pPr>
        <w:numPr>
          <w:ilvl w:val="2"/>
          <w:numId w:val="12"/>
        </w:numPr>
        <w:spacing w:line="276" w:lineRule="auto"/>
      </w:pPr>
      <w:r>
        <w:t>Aug 14</w:t>
      </w:r>
      <w:proofErr w:type="gramStart"/>
      <w:r>
        <w:t xml:space="preserve"> 2018</w:t>
      </w:r>
      <w:proofErr w:type="gramEnd"/>
      <w:r>
        <w:t xml:space="preserve"> AODAA update re town hall on Bill C-81.</w:t>
      </w:r>
    </w:p>
    <w:p w14:paraId="00000154" w14:textId="77777777" w:rsidR="00D2315C" w:rsidRDefault="00DA4684">
      <w:pPr>
        <w:numPr>
          <w:ilvl w:val="2"/>
          <w:numId w:val="12"/>
        </w:numPr>
        <w:spacing w:line="276" w:lineRule="auto"/>
      </w:pPr>
      <w:r>
        <w:t>Sept 27</w:t>
      </w:r>
      <w:proofErr w:type="gramStart"/>
      <w:r>
        <w:t xml:space="preserve"> 2018</w:t>
      </w:r>
      <w:proofErr w:type="gramEnd"/>
      <w:r>
        <w:t xml:space="preserve"> AODAA final brief re Bill C-81.</w:t>
      </w:r>
    </w:p>
    <w:p w14:paraId="00000155" w14:textId="77777777" w:rsidR="00D2315C" w:rsidRDefault="00DA4684">
      <w:pPr>
        <w:numPr>
          <w:ilvl w:val="2"/>
          <w:numId w:val="12"/>
        </w:numPr>
        <w:spacing w:line="276" w:lineRule="auto"/>
      </w:pPr>
      <w:r>
        <w:t>Oct 3</w:t>
      </w:r>
      <w:proofErr w:type="gramStart"/>
      <w:r>
        <w:t xml:space="preserve"> 2018</w:t>
      </w:r>
      <w:proofErr w:type="gramEnd"/>
      <w:r>
        <w:t xml:space="preserve"> AODAA update re brief to Parliament on Bill C-81.</w:t>
      </w:r>
    </w:p>
    <w:p w14:paraId="00000156" w14:textId="77777777" w:rsidR="00D2315C" w:rsidRDefault="00DA4684">
      <w:pPr>
        <w:numPr>
          <w:ilvl w:val="2"/>
          <w:numId w:val="12"/>
        </w:numPr>
        <w:spacing w:line="276" w:lineRule="auto"/>
      </w:pPr>
      <w:r>
        <w:t>Oct 9</w:t>
      </w:r>
      <w:proofErr w:type="gramStart"/>
      <w:r>
        <w:t xml:space="preserve"> 2018</w:t>
      </w:r>
      <w:proofErr w:type="gramEnd"/>
      <w:r>
        <w:t xml:space="preserve"> AODAA update re analysis of Bill C-81 second reading.</w:t>
      </w:r>
    </w:p>
    <w:p w14:paraId="00000157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12</w:t>
      </w:r>
      <w:proofErr w:type="gramStart"/>
      <w:r>
        <w:t xml:space="preserve"> 2018</w:t>
      </w:r>
      <w:proofErr w:type="gramEnd"/>
      <w:r>
        <w:t xml:space="preserve"> AODAA update re federal MP contact list plus Onley Review Thunder Bay hearings.</w:t>
      </w:r>
    </w:p>
    <w:p w14:paraId="00000158" w14:textId="77777777" w:rsidR="00D2315C" w:rsidRDefault="00DA4684">
      <w:pPr>
        <w:numPr>
          <w:ilvl w:val="2"/>
          <w:numId w:val="12"/>
        </w:numPr>
        <w:spacing w:line="276" w:lineRule="auto"/>
      </w:pPr>
      <w:r>
        <w:t>Oct 25</w:t>
      </w:r>
      <w:proofErr w:type="gramStart"/>
      <w:r>
        <w:t xml:space="preserve"> 2018</w:t>
      </w:r>
      <w:proofErr w:type="gramEnd"/>
      <w:r>
        <w:t xml:space="preserve"> AODAA news release re Bill C-81 hearings.</w:t>
      </w:r>
    </w:p>
    <w:p w14:paraId="00000159" w14:textId="77777777" w:rsidR="00D2315C" w:rsidRDefault="00DA4684">
      <w:pPr>
        <w:numPr>
          <w:ilvl w:val="2"/>
          <w:numId w:val="12"/>
        </w:numPr>
        <w:spacing w:line="276" w:lineRule="auto"/>
      </w:pPr>
      <w:r>
        <w:lastRenderedPageBreak/>
        <w:t>Oct 26</w:t>
      </w:r>
      <w:proofErr w:type="gramStart"/>
      <w:r>
        <w:t xml:space="preserve"> 2018</w:t>
      </w:r>
      <w:proofErr w:type="gramEnd"/>
      <w:r>
        <w:t xml:space="preserve"> AODAA updates re Bill C-81 standing committee hearing plus Ontario SDC update.</w:t>
      </w:r>
    </w:p>
    <w:p w14:paraId="0000015A" w14:textId="77777777" w:rsidR="00D2315C" w:rsidRDefault="00DA4684">
      <w:pPr>
        <w:numPr>
          <w:ilvl w:val="2"/>
          <w:numId w:val="12"/>
        </w:numPr>
        <w:spacing w:line="276" w:lineRule="auto"/>
      </w:pPr>
      <w:r>
        <w:t>Oct 31</w:t>
      </w:r>
      <w:proofErr w:type="gramStart"/>
      <w:r>
        <w:t xml:space="preserve"> 2018</w:t>
      </w:r>
      <w:proofErr w:type="gramEnd"/>
      <w:r>
        <w:t xml:space="preserve"> AODAA update re open letter on Bill C-81.</w:t>
      </w:r>
    </w:p>
    <w:p w14:paraId="0000015B" w14:textId="77777777" w:rsidR="00D2315C" w:rsidRDefault="00DA4684">
      <w:pPr>
        <w:numPr>
          <w:ilvl w:val="2"/>
          <w:numId w:val="12"/>
        </w:numPr>
        <w:spacing w:line="276" w:lineRule="auto"/>
      </w:pPr>
      <w:r>
        <w:t>Nov 29</w:t>
      </w:r>
      <w:proofErr w:type="gramStart"/>
      <w:r>
        <w:t xml:space="preserve"> 2018</w:t>
      </w:r>
      <w:proofErr w:type="gramEnd"/>
      <w:r>
        <w:t xml:space="preserve"> AODAA update re 3rd reading and beyond Bill C-81.</w:t>
      </w:r>
    </w:p>
    <w:p w14:paraId="0000015C" w14:textId="77777777" w:rsidR="00D2315C" w:rsidRDefault="00DA4684">
      <w:pPr>
        <w:numPr>
          <w:ilvl w:val="2"/>
          <w:numId w:val="12"/>
        </w:numPr>
        <w:spacing w:line="276" w:lineRule="auto"/>
      </w:pPr>
      <w:r>
        <w:t>Dec 3</w:t>
      </w:r>
      <w:proofErr w:type="gramStart"/>
      <w:r>
        <w:t xml:space="preserve"> 2018</w:t>
      </w:r>
      <w:proofErr w:type="gramEnd"/>
      <w:r>
        <w:t xml:space="preserve"> AODAA news release re Bill C-81.</w:t>
      </w:r>
    </w:p>
    <w:p w14:paraId="0000015D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 xml:space="preserve">2019 </w:t>
      </w:r>
    </w:p>
    <w:p w14:paraId="0000015E" w14:textId="77777777" w:rsidR="00D2315C" w:rsidRDefault="00DA4684">
      <w:pPr>
        <w:numPr>
          <w:ilvl w:val="2"/>
          <w:numId w:val="12"/>
        </w:numPr>
        <w:spacing w:line="276" w:lineRule="auto"/>
      </w:pPr>
      <w:r>
        <w:t>Feb 6</w:t>
      </w:r>
      <w:proofErr w:type="gramStart"/>
      <w:r>
        <w:t xml:space="preserve"> 2019</w:t>
      </w:r>
      <w:proofErr w:type="gramEnd"/>
      <w:r>
        <w:t xml:space="preserve"> AODAA update re Bill C-81 Senate strategy.</w:t>
      </w:r>
    </w:p>
    <w:p w14:paraId="0000015F" w14:textId="77777777" w:rsidR="00D2315C" w:rsidRDefault="00DA4684">
      <w:pPr>
        <w:numPr>
          <w:ilvl w:val="2"/>
          <w:numId w:val="12"/>
        </w:numPr>
        <w:spacing w:line="276" w:lineRule="auto"/>
      </w:pPr>
      <w:r>
        <w:t>March 29</w:t>
      </w:r>
      <w:proofErr w:type="gramStart"/>
      <w:r>
        <w:t xml:space="preserve"> 2019</w:t>
      </w:r>
      <w:proofErr w:type="gramEnd"/>
      <w:r>
        <w:t xml:space="preserve"> AODAA brief to Senate on Bill C-81.</w:t>
      </w:r>
    </w:p>
    <w:p w14:paraId="00000160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5</w:t>
      </w:r>
      <w:proofErr w:type="gramStart"/>
      <w:r>
        <w:t xml:space="preserve"> 2019</w:t>
      </w:r>
      <w:proofErr w:type="gramEnd"/>
      <w:r>
        <w:t xml:space="preserve"> AODAA letter to federal parties on Bill C-81.</w:t>
      </w:r>
    </w:p>
    <w:p w14:paraId="00000161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8</w:t>
      </w:r>
      <w:proofErr w:type="gramStart"/>
      <w:r>
        <w:t xml:space="preserve"> 2019</w:t>
      </w:r>
      <w:proofErr w:type="gramEnd"/>
      <w:r>
        <w:t xml:space="preserve"> AODAA update re proposed Bill C-81 amendments.</w:t>
      </w:r>
    </w:p>
    <w:p w14:paraId="00000162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11</w:t>
      </w:r>
      <w:proofErr w:type="gramStart"/>
      <w:r>
        <w:t xml:space="preserve"> 2019</w:t>
      </w:r>
      <w:proofErr w:type="gramEnd"/>
      <w:r>
        <w:t xml:space="preserve"> AODAA news release re Bill C-81 public hearings.</w:t>
      </w:r>
    </w:p>
    <w:p w14:paraId="00000163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15</w:t>
      </w:r>
      <w:proofErr w:type="gramStart"/>
      <w:r>
        <w:t xml:space="preserve"> 2019</w:t>
      </w:r>
      <w:proofErr w:type="gramEnd"/>
      <w:r>
        <w:t xml:space="preserve"> AODAA update re transcript of Senate presentation.</w:t>
      </w:r>
    </w:p>
    <w:p w14:paraId="00000164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18</w:t>
      </w:r>
      <w:proofErr w:type="gramStart"/>
      <w:r>
        <w:t xml:space="preserve"> 2019</w:t>
      </w:r>
      <w:proofErr w:type="gramEnd"/>
      <w:r>
        <w:t xml:space="preserve"> AODAA brief to Canada Transportation Agency re draft transportation regulations.</w:t>
      </w:r>
    </w:p>
    <w:p w14:paraId="00000165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23</w:t>
      </w:r>
      <w:proofErr w:type="gramStart"/>
      <w:r>
        <w:t xml:space="preserve"> 2019</w:t>
      </w:r>
      <w:proofErr w:type="gramEnd"/>
      <w:r>
        <w:t xml:space="preserve"> AODAA update re Carla Qualtrough Senate deputation comments.</w:t>
      </w:r>
    </w:p>
    <w:p w14:paraId="00000166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24</w:t>
      </w:r>
      <w:proofErr w:type="gramStart"/>
      <w:r>
        <w:t xml:space="preserve"> 2019</w:t>
      </w:r>
      <w:proofErr w:type="gramEnd"/>
      <w:r>
        <w:t xml:space="preserve"> AODAA supplemental brief to Senate re Bill C-81.</w:t>
      </w:r>
    </w:p>
    <w:p w14:paraId="00000167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30</w:t>
      </w:r>
      <w:proofErr w:type="gramStart"/>
      <w:r>
        <w:t xml:space="preserve"> 2019</w:t>
      </w:r>
      <w:proofErr w:type="gramEnd"/>
      <w:r>
        <w:t xml:space="preserve"> AODAA update re Toronto Star guest column on Bill C-81.</w:t>
      </w:r>
    </w:p>
    <w:p w14:paraId="00000168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</w:t>
      </w:r>
      <w:proofErr w:type="gramStart"/>
      <w:r>
        <w:t xml:space="preserve"> 2019</w:t>
      </w:r>
      <w:proofErr w:type="gramEnd"/>
      <w:r>
        <w:t xml:space="preserve"> AODAA update re Senate standing committee amends Bill C-81.</w:t>
      </w:r>
    </w:p>
    <w:p w14:paraId="00000169" w14:textId="77777777" w:rsidR="00D2315C" w:rsidRDefault="00DA4684">
      <w:pPr>
        <w:numPr>
          <w:ilvl w:val="2"/>
          <w:numId w:val="12"/>
        </w:numPr>
        <w:spacing w:line="276" w:lineRule="auto"/>
      </w:pPr>
      <w:r>
        <w:t>May 6</w:t>
      </w:r>
      <w:proofErr w:type="gramStart"/>
      <w:r>
        <w:t xml:space="preserve"> 2019</w:t>
      </w:r>
      <w:proofErr w:type="gramEnd"/>
      <w:r>
        <w:t xml:space="preserve"> AODAA update re campaign to get House of Commons to ratify Senate amendments to Bill C-81.</w:t>
      </w:r>
    </w:p>
    <w:p w14:paraId="0000016A" w14:textId="77777777" w:rsidR="00D2315C" w:rsidRDefault="00DA4684">
      <w:pPr>
        <w:numPr>
          <w:ilvl w:val="2"/>
          <w:numId w:val="12"/>
        </w:numPr>
        <w:spacing w:line="276" w:lineRule="auto"/>
      </w:pPr>
      <w:r>
        <w:t>May 9</w:t>
      </w:r>
      <w:proofErr w:type="gramStart"/>
      <w:r>
        <w:t xml:space="preserve"> 2019</w:t>
      </w:r>
      <w:proofErr w:type="gramEnd"/>
      <w:r>
        <w:t xml:space="preserve"> AODAA update re more on Senate Bill C-81 amendments.</w:t>
      </w:r>
    </w:p>
    <w:p w14:paraId="0000016B" w14:textId="77777777" w:rsidR="00D2315C" w:rsidRDefault="00DA4684">
      <w:pPr>
        <w:numPr>
          <w:ilvl w:val="2"/>
          <w:numId w:val="12"/>
        </w:numPr>
        <w:spacing w:line="276" w:lineRule="auto"/>
      </w:pPr>
      <w:r>
        <w:t>May 10</w:t>
      </w:r>
      <w:proofErr w:type="gramStart"/>
      <w:r>
        <w:t xml:space="preserve"> 2019</w:t>
      </w:r>
      <w:proofErr w:type="gramEnd"/>
      <w:r>
        <w:t xml:space="preserve"> AODAA update re more on Bill C-81.</w:t>
      </w:r>
    </w:p>
    <w:p w14:paraId="0000016C" w14:textId="77777777" w:rsidR="00D2315C" w:rsidRDefault="00DA4684">
      <w:pPr>
        <w:numPr>
          <w:ilvl w:val="2"/>
          <w:numId w:val="12"/>
        </w:numPr>
        <w:spacing w:line="276" w:lineRule="auto"/>
      </w:pPr>
      <w:r>
        <w:t>May 14</w:t>
      </w:r>
      <w:proofErr w:type="gramStart"/>
      <w:r>
        <w:t xml:space="preserve"> 2019</w:t>
      </w:r>
      <w:proofErr w:type="gramEnd"/>
      <w:r>
        <w:t xml:space="preserve"> AODAA update re Bill C-81 passes Senate 3rd reading.</w:t>
      </w:r>
    </w:p>
    <w:p w14:paraId="0000016D" w14:textId="77777777" w:rsidR="00D2315C" w:rsidRDefault="00DA4684">
      <w:pPr>
        <w:numPr>
          <w:ilvl w:val="2"/>
          <w:numId w:val="12"/>
        </w:numPr>
        <w:spacing w:line="276" w:lineRule="auto"/>
      </w:pPr>
      <w:r>
        <w:t>May 15</w:t>
      </w:r>
      <w:proofErr w:type="gramStart"/>
      <w:r>
        <w:t xml:space="preserve"> 2019</w:t>
      </w:r>
      <w:proofErr w:type="gramEnd"/>
      <w:r>
        <w:t xml:space="preserve"> AODAA open letter to House of Commons re Bill C-81.</w:t>
      </w:r>
    </w:p>
    <w:p w14:paraId="0000016E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23</w:t>
      </w:r>
      <w:proofErr w:type="gramStart"/>
      <w:r>
        <w:t xml:space="preserve"> 2019</w:t>
      </w:r>
      <w:proofErr w:type="gramEnd"/>
      <w:r>
        <w:t xml:space="preserve"> AODAA update re federal government to vote on Senate amendments to Bill C-81.</w:t>
      </w:r>
    </w:p>
    <w:p w14:paraId="0000016F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3</w:t>
      </w:r>
      <w:proofErr w:type="gramStart"/>
      <w:r>
        <w:t xml:space="preserve"> 2019</w:t>
      </w:r>
      <w:proofErr w:type="gramEnd"/>
      <w:r>
        <w:t xml:space="preserve"> AODAA update re Parliament passes amended Bill C-81.</w:t>
      </w:r>
    </w:p>
    <w:p w14:paraId="00000170" w14:textId="77777777" w:rsidR="00D2315C" w:rsidRDefault="00DA4684">
      <w:pPr>
        <w:numPr>
          <w:ilvl w:val="2"/>
          <w:numId w:val="12"/>
        </w:numPr>
        <w:spacing w:line="276" w:lineRule="auto"/>
      </w:pPr>
      <w:r>
        <w:t>July 11</w:t>
      </w:r>
      <w:proofErr w:type="gramStart"/>
      <w:r>
        <w:t xml:space="preserve"> 2019</w:t>
      </w:r>
      <w:proofErr w:type="gramEnd"/>
      <w:r>
        <w:t xml:space="preserve"> AODAA update re Accessible Canada Act comes into force today.</w:t>
      </w:r>
    </w:p>
    <w:p w14:paraId="00000171" w14:textId="77777777" w:rsidR="00D2315C" w:rsidRDefault="00DA4684">
      <w:pPr>
        <w:numPr>
          <w:ilvl w:val="2"/>
          <w:numId w:val="12"/>
        </w:numPr>
        <w:spacing w:line="276" w:lineRule="auto"/>
      </w:pPr>
      <w:r>
        <w:t>July 18</w:t>
      </w:r>
      <w:proofErr w:type="gramStart"/>
      <w:r>
        <w:t xml:space="preserve"> 2019</w:t>
      </w:r>
      <w:proofErr w:type="gramEnd"/>
      <w:r>
        <w:t xml:space="preserve"> AODAA letter to federal party leaders seeking election pledges.</w:t>
      </w:r>
    </w:p>
    <w:p w14:paraId="00000172" w14:textId="77777777" w:rsidR="00D2315C" w:rsidRDefault="00DA4684">
      <w:pPr>
        <w:numPr>
          <w:ilvl w:val="2"/>
          <w:numId w:val="12"/>
        </w:numPr>
        <w:spacing w:line="276" w:lineRule="auto"/>
      </w:pPr>
      <w:r>
        <w:t>Sept 19</w:t>
      </w:r>
      <w:proofErr w:type="gramStart"/>
      <w:r>
        <w:t xml:space="preserve"> 2019</w:t>
      </w:r>
      <w:proofErr w:type="gramEnd"/>
      <w:r>
        <w:t xml:space="preserve"> AODAA news release re federal NDP disability pledge.</w:t>
      </w:r>
    </w:p>
    <w:p w14:paraId="00000173" w14:textId="77777777" w:rsidR="00D2315C" w:rsidRDefault="00DA4684">
      <w:pPr>
        <w:numPr>
          <w:ilvl w:val="2"/>
          <w:numId w:val="12"/>
        </w:numPr>
        <w:spacing w:line="276" w:lineRule="auto"/>
      </w:pPr>
      <w:r>
        <w:t>Sept 20</w:t>
      </w:r>
      <w:proofErr w:type="gramStart"/>
      <w:r>
        <w:t xml:space="preserve"> 2019</w:t>
      </w:r>
      <w:proofErr w:type="gramEnd"/>
      <w:r>
        <w:t xml:space="preserve"> AODAA update re federal election action kit.</w:t>
      </w:r>
    </w:p>
    <w:p w14:paraId="00000174" w14:textId="77777777" w:rsidR="00D2315C" w:rsidRDefault="00DA4684">
      <w:pPr>
        <w:numPr>
          <w:ilvl w:val="2"/>
          <w:numId w:val="12"/>
        </w:numPr>
        <w:spacing w:line="276" w:lineRule="auto"/>
      </w:pPr>
      <w:r>
        <w:t>Sept 25</w:t>
      </w:r>
      <w:proofErr w:type="gramStart"/>
      <w:r>
        <w:t xml:space="preserve"> 2019</w:t>
      </w:r>
      <w:proofErr w:type="gramEnd"/>
      <w:r>
        <w:t xml:space="preserve"> AODAA update re federal parties we have not heard from yet.</w:t>
      </w:r>
    </w:p>
    <w:p w14:paraId="00000175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11</w:t>
      </w:r>
      <w:proofErr w:type="gramStart"/>
      <w:r>
        <w:t xml:space="preserve"> 2019</w:t>
      </w:r>
      <w:proofErr w:type="gramEnd"/>
      <w:r>
        <w:t xml:space="preserve"> AODAA update re federal election forum and E-scooters again.</w:t>
      </w:r>
    </w:p>
    <w:p w14:paraId="00000176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15</w:t>
      </w:r>
      <w:proofErr w:type="gramStart"/>
      <w:r>
        <w:t xml:space="preserve"> 2019</w:t>
      </w:r>
      <w:proofErr w:type="gramEnd"/>
      <w:r>
        <w:t xml:space="preserve"> AODAA update re federal Liberal party election pledges.</w:t>
      </w:r>
    </w:p>
    <w:p w14:paraId="00000177" w14:textId="77777777" w:rsidR="00D2315C" w:rsidRDefault="00DA4684">
      <w:pPr>
        <w:numPr>
          <w:ilvl w:val="2"/>
          <w:numId w:val="12"/>
        </w:numPr>
        <w:spacing w:line="276" w:lineRule="auto"/>
      </w:pPr>
      <w:r>
        <w:lastRenderedPageBreak/>
        <w:t>Oct 17</w:t>
      </w:r>
      <w:proofErr w:type="gramStart"/>
      <w:r>
        <w:t xml:space="preserve"> 2019</w:t>
      </w:r>
      <w:proofErr w:type="gramEnd"/>
      <w:r>
        <w:t xml:space="preserve"> AODAA update </w:t>
      </w:r>
      <w:proofErr w:type="gramStart"/>
      <w:r>
        <w:t>re comparison</w:t>
      </w:r>
      <w:proofErr w:type="gramEnd"/>
      <w:r>
        <w:t xml:space="preserve"> of federal platforms on accessibility.</w:t>
      </w:r>
    </w:p>
    <w:p w14:paraId="00000178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18</w:t>
      </w:r>
      <w:proofErr w:type="gramStart"/>
      <w:r>
        <w:t xml:space="preserve"> 2019</w:t>
      </w:r>
      <w:proofErr w:type="gramEnd"/>
      <w:r>
        <w:t xml:space="preserve"> AODAA update re more on federal election.</w:t>
      </w:r>
    </w:p>
    <w:p w14:paraId="00000179" w14:textId="77777777" w:rsidR="00D2315C" w:rsidRDefault="00DA4684">
      <w:pPr>
        <w:numPr>
          <w:ilvl w:val="2"/>
          <w:numId w:val="12"/>
        </w:numPr>
        <w:spacing w:line="276" w:lineRule="auto"/>
      </w:pPr>
      <w:r>
        <w:t>Oct 22</w:t>
      </w:r>
      <w:proofErr w:type="gramStart"/>
      <w:r>
        <w:t xml:space="preserve"> 2019</w:t>
      </w:r>
      <w:proofErr w:type="gramEnd"/>
      <w:r>
        <w:t xml:space="preserve"> AODAA update re reflection on the 2019 federal election.</w:t>
      </w:r>
    </w:p>
    <w:p w14:paraId="0000017A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18</w:t>
      </w:r>
      <w:proofErr w:type="gramStart"/>
      <w:r>
        <w:t xml:space="preserve"> 2019</w:t>
      </w:r>
      <w:proofErr w:type="gramEnd"/>
      <w:r>
        <w:t xml:space="preserve"> AODAA update re asking Parliament for a new bill to strengthen the Accessible Canada Act.</w:t>
      </w:r>
    </w:p>
    <w:p w14:paraId="0000017B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2024</w:t>
      </w:r>
    </w:p>
    <w:p w14:paraId="0000017C" w14:textId="77777777" w:rsidR="00D2315C" w:rsidRDefault="00DA4684">
      <w:pPr>
        <w:numPr>
          <w:ilvl w:val="2"/>
          <w:numId w:val="12"/>
        </w:numPr>
        <w:spacing w:line="276" w:lineRule="auto"/>
      </w:pPr>
      <w:r>
        <w:t>Sept 30</w:t>
      </w:r>
      <w:proofErr w:type="gramStart"/>
      <w:r>
        <w:t xml:space="preserve"> 2024</w:t>
      </w:r>
      <w:proofErr w:type="gramEnd"/>
      <w:r>
        <w:t xml:space="preserve"> AODAA update re endorse brief to Parliament on Accessible Canada Act.</w:t>
      </w:r>
    </w:p>
    <w:p w14:paraId="0000017D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</w:t>
      </w:r>
      <w:proofErr w:type="gramStart"/>
      <w:r>
        <w:t xml:space="preserve"> 2024</w:t>
      </w:r>
      <w:proofErr w:type="gramEnd"/>
      <w:r>
        <w:t xml:space="preserve"> AODAA news release re parliamentary testimony on </w:t>
      </w:r>
      <w:proofErr w:type="gramStart"/>
      <w:r>
        <w:t>5 year</w:t>
      </w:r>
      <w:proofErr w:type="gramEnd"/>
      <w:r>
        <w:t xml:space="preserve"> review of Accessible Canada Act.</w:t>
      </w:r>
    </w:p>
    <w:p w14:paraId="0000017E" w14:textId="77777777" w:rsidR="00D2315C" w:rsidRDefault="00DA4684">
      <w:pPr>
        <w:numPr>
          <w:ilvl w:val="2"/>
          <w:numId w:val="12"/>
        </w:numPr>
        <w:spacing w:line="276" w:lineRule="auto"/>
      </w:pPr>
      <w:r>
        <w:t>Oct 6</w:t>
      </w:r>
      <w:proofErr w:type="gramStart"/>
      <w:r>
        <w:t xml:space="preserve"> 2024</w:t>
      </w:r>
      <w:proofErr w:type="gramEnd"/>
      <w:r>
        <w:t xml:space="preserve"> AODAA update re video of parliamentary testimony on Accessible Canada Act.</w:t>
      </w:r>
    </w:p>
    <w:p w14:paraId="0000017F" w14:textId="77777777" w:rsidR="00D2315C" w:rsidRDefault="00DA4684">
      <w:pPr>
        <w:numPr>
          <w:ilvl w:val="2"/>
          <w:numId w:val="12"/>
        </w:numPr>
        <w:spacing w:line="276" w:lineRule="auto"/>
      </w:pPr>
      <w:r>
        <w:t>Oct 8</w:t>
      </w:r>
      <w:proofErr w:type="gramStart"/>
      <w:r>
        <w:t xml:space="preserve"> 2024</w:t>
      </w:r>
      <w:proofErr w:type="gramEnd"/>
      <w:r>
        <w:t xml:space="preserve"> AODAA news release re Accessible Canada Act testimony.</w:t>
      </w:r>
    </w:p>
    <w:p w14:paraId="00000180" w14:textId="77777777" w:rsidR="00D2315C" w:rsidRDefault="00DA4684">
      <w:pPr>
        <w:numPr>
          <w:ilvl w:val="0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Canada Disability Benefit Act</w:t>
      </w:r>
    </w:p>
    <w:p w14:paraId="00000181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2022</w:t>
      </w:r>
    </w:p>
    <w:p w14:paraId="00000182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14</w:t>
      </w:r>
      <w:proofErr w:type="gramStart"/>
      <w:r>
        <w:t xml:space="preserve"> 2022</w:t>
      </w:r>
      <w:proofErr w:type="gramEnd"/>
      <w:r>
        <w:t xml:space="preserve"> AODAA draft brief on Bill C-22.</w:t>
      </w:r>
    </w:p>
    <w:p w14:paraId="00000183" w14:textId="77777777" w:rsidR="00D2315C" w:rsidRDefault="00DA4684">
      <w:pPr>
        <w:numPr>
          <w:ilvl w:val="2"/>
          <w:numId w:val="12"/>
        </w:numPr>
        <w:spacing w:line="276" w:lineRule="auto"/>
      </w:pPr>
      <w:r>
        <w:t>Oct 17</w:t>
      </w:r>
      <w:proofErr w:type="gramStart"/>
      <w:r>
        <w:t xml:space="preserve"> 2022</w:t>
      </w:r>
      <w:proofErr w:type="gramEnd"/>
      <w:r>
        <w:t xml:space="preserve"> AODAA news release re brief on Bill C-22.</w:t>
      </w:r>
    </w:p>
    <w:p w14:paraId="00000184" w14:textId="77777777" w:rsidR="00D2315C" w:rsidRDefault="00DA4684">
      <w:pPr>
        <w:numPr>
          <w:ilvl w:val="2"/>
          <w:numId w:val="12"/>
        </w:numPr>
        <w:spacing w:line="276" w:lineRule="auto"/>
      </w:pPr>
      <w:r>
        <w:t>Oct 21</w:t>
      </w:r>
      <w:proofErr w:type="gramStart"/>
      <w:r>
        <w:t xml:space="preserve"> 2022</w:t>
      </w:r>
      <w:proofErr w:type="gramEnd"/>
      <w:r>
        <w:t xml:space="preserve"> AODAA update re request to present to Parliament on Bill C-22.</w:t>
      </w:r>
    </w:p>
    <w:p w14:paraId="00000185" w14:textId="77777777" w:rsidR="00D2315C" w:rsidRDefault="00DA4684">
      <w:pPr>
        <w:numPr>
          <w:ilvl w:val="2"/>
          <w:numId w:val="12"/>
        </w:numPr>
        <w:spacing w:line="276" w:lineRule="auto"/>
      </w:pPr>
      <w:r>
        <w:t>Oct 27</w:t>
      </w:r>
      <w:proofErr w:type="gramStart"/>
      <w:r>
        <w:t xml:space="preserve"> 2022</w:t>
      </w:r>
      <w:proofErr w:type="gramEnd"/>
      <w:r>
        <w:t xml:space="preserve"> AODAA update re shortened brief to HUMA on Bill C-22.</w:t>
      </w:r>
    </w:p>
    <w:p w14:paraId="00000186" w14:textId="77777777" w:rsidR="00D2315C" w:rsidRDefault="00DA4684">
      <w:pPr>
        <w:numPr>
          <w:ilvl w:val="2"/>
          <w:numId w:val="12"/>
        </w:numPr>
        <w:spacing w:line="276" w:lineRule="auto"/>
      </w:pPr>
      <w:r>
        <w:t>Oct 31</w:t>
      </w:r>
      <w:proofErr w:type="gramStart"/>
      <w:r>
        <w:t xml:space="preserve"> 2022</w:t>
      </w:r>
      <w:proofErr w:type="gramEnd"/>
      <w:r>
        <w:t xml:space="preserve"> AODAA update re federal disability minister's statements to CBC radio on Bill C-22.</w:t>
      </w:r>
    </w:p>
    <w:p w14:paraId="00000187" w14:textId="77777777" w:rsidR="00D2315C" w:rsidRDefault="00DA4684">
      <w:pPr>
        <w:numPr>
          <w:ilvl w:val="2"/>
          <w:numId w:val="12"/>
        </w:numPr>
        <w:spacing w:line="276" w:lineRule="auto"/>
      </w:pPr>
      <w:r>
        <w:t>Oct 31</w:t>
      </w:r>
      <w:proofErr w:type="gramStart"/>
      <w:r>
        <w:t xml:space="preserve"> 2022</w:t>
      </w:r>
      <w:proofErr w:type="gramEnd"/>
      <w:r>
        <w:t xml:space="preserve"> AODOAA update re Bill C-22 public hearings begin today.</w:t>
      </w:r>
    </w:p>
    <w:p w14:paraId="00000188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</w:t>
      </w:r>
      <w:proofErr w:type="gramStart"/>
      <w:r>
        <w:t xml:space="preserve"> 2022</w:t>
      </w:r>
      <w:proofErr w:type="gramEnd"/>
      <w:r>
        <w:t xml:space="preserve"> AODAA update re 1st day of Bill C-22 hearings.</w:t>
      </w:r>
    </w:p>
    <w:p w14:paraId="00000189" w14:textId="77777777" w:rsidR="00D2315C" w:rsidRDefault="00DA4684">
      <w:pPr>
        <w:numPr>
          <w:ilvl w:val="2"/>
          <w:numId w:val="12"/>
        </w:numPr>
        <w:spacing w:line="276" w:lineRule="auto"/>
      </w:pPr>
      <w:r>
        <w:t>Nov 7</w:t>
      </w:r>
      <w:proofErr w:type="gramStart"/>
      <w:r>
        <w:t xml:space="preserve"> 2022</w:t>
      </w:r>
      <w:proofErr w:type="gramEnd"/>
      <w:r>
        <w:t xml:space="preserve"> AODAA update re guest column in Toronto Star on Bill C-22.</w:t>
      </w:r>
    </w:p>
    <w:p w14:paraId="0000018A" w14:textId="77777777" w:rsidR="00D2315C" w:rsidRDefault="00DA4684">
      <w:pPr>
        <w:numPr>
          <w:ilvl w:val="2"/>
          <w:numId w:val="12"/>
        </w:numPr>
        <w:spacing w:line="276" w:lineRule="auto"/>
      </w:pPr>
      <w:r>
        <w:t>Nov 8</w:t>
      </w:r>
      <w:proofErr w:type="gramStart"/>
      <w:r>
        <w:t xml:space="preserve"> 2022</w:t>
      </w:r>
      <w:proofErr w:type="gramEnd"/>
      <w:r>
        <w:t xml:space="preserve"> AODAA open letter to House of Commons re Bill C-22.</w:t>
      </w:r>
    </w:p>
    <w:p w14:paraId="0000018B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11</w:t>
      </w:r>
      <w:proofErr w:type="gramStart"/>
      <w:r>
        <w:t xml:space="preserve"> 2022</w:t>
      </w:r>
      <w:proofErr w:type="gramEnd"/>
      <w:r>
        <w:t xml:space="preserve"> AODAA update re 2nd day of Bill C-22 hearings + upcoming AODAA deputation.</w:t>
      </w:r>
    </w:p>
    <w:p w14:paraId="0000018C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13</w:t>
      </w:r>
      <w:proofErr w:type="gramStart"/>
      <w:r>
        <w:t xml:space="preserve"> 2022</w:t>
      </w:r>
      <w:proofErr w:type="gramEnd"/>
      <w:r>
        <w:t xml:space="preserve"> AODAA update re reflections on Bill C-22 2nd reading.</w:t>
      </w:r>
    </w:p>
    <w:p w14:paraId="0000018D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14</w:t>
      </w:r>
      <w:proofErr w:type="gramStart"/>
      <w:r>
        <w:t xml:space="preserve"> 2022</w:t>
      </w:r>
      <w:proofErr w:type="gramEnd"/>
      <w:r>
        <w:t xml:space="preserve"> AODAA news release re HUMA presentation today.</w:t>
      </w:r>
    </w:p>
    <w:p w14:paraId="0000018E" w14:textId="77777777" w:rsidR="00D2315C" w:rsidRDefault="00DA4684">
      <w:pPr>
        <w:numPr>
          <w:ilvl w:val="2"/>
          <w:numId w:val="12"/>
        </w:numPr>
        <w:spacing w:line="276" w:lineRule="auto"/>
      </w:pPr>
      <w:r>
        <w:t>Nov 16</w:t>
      </w:r>
      <w:proofErr w:type="gramStart"/>
      <w:r>
        <w:t xml:space="preserve"> 2022</w:t>
      </w:r>
      <w:proofErr w:type="gramEnd"/>
      <w:r>
        <w:t xml:space="preserve"> AODAA update re video of presentation to House of Commons on Bill C-22.</w:t>
      </w:r>
    </w:p>
    <w:p w14:paraId="0000018F" w14:textId="77777777" w:rsidR="00D2315C" w:rsidRDefault="00DA4684">
      <w:pPr>
        <w:numPr>
          <w:ilvl w:val="2"/>
          <w:numId w:val="12"/>
        </w:numPr>
        <w:spacing w:line="276" w:lineRule="auto"/>
      </w:pPr>
      <w:r>
        <w:t>Nov 21</w:t>
      </w:r>
      <w:proofErr w:type="gramStart"/>
      <w:r>
        <w:t xml:space="preserve"> 2022</w:t>
      </w:r>
      <w:proofErr w:type="gramEnd"/>
      <w:r>
        <w:t xml:space="preserve"> AODAA </w:t>
      </w:r>
      <w:proofErr w:type="gramStart"/>
      <w:r>
        <w:t>update re</w:t>
      </w:r>
      <w:proofErr w:type="gramEnd"/>
      <w:r>
        <w:t xml:space="preserve"> proposed amendments to Bill C-22.</w:t>
      </w:r>
    </w:p>
    <w:p w14:paraId="00000190" w14:textId="77777777" w:rsidR="00D2315C" w:rsidRDefault="00DA4684">
      <w:pPr>
        <w:numPr>
          <w:ilvl w:val="2"/>
          <w:numId w:val="12"/>
        </w:numPr>
        <w:spacing w:line="276" w:lineRule="auto"/>
      </w:pPr>
      <w:r>
        <w:t>Nov 24</w:t>
      </w:r>
      <w:proofErr w:type="gramStart"/>
      <w:r>
        <w:t xml:space="preserve"> 2022</w:t>
      </w:r>
      <w:proofErr w:type="gramEnd"/>
      <w:r>
        <w:t xml:space="preserve"> AODAA update re upshot of Bill C-22 public hearings.</w:t>
      </w:r>
    </w:p>
    <w:p w14:paraId="00000191" w14:textId="77777777" w:rsidR="00D2315C" w:rsidRDefault="00DA4684">
      <w:pPr>
        <w:numPr>
          <w:ilvl w:val="2"/>
          <w:numId w:val="12"/>
        </w:numPr>
        <w:spacing w:line="276" w:lineRule="auto"/>
      </w:pPr>
      <w:r>
        <w:t>Nov 25</w:t>
      </w:r>
      <w:proofErr w:type="gramStart"/>
      <w:r>
        <w:t xml:space="preserve"> 2022</w:t>
      </w:r>
      <w:proofErr w:type="gramEnd"/>
      <w:r>
        <w:t xml:space="preserve"> AODAA update re call to action on Bill C-22.</w:t>
      </w:r>
    </w:p>
    <w:p w14:paraId="00000192" w14:textId="77777777" w:rsidR="00D2315C" w:rsidRDefault="00DA4684">
      <w:pPr>
        <w:numPr>
          <w:ilvl w:val="2"/>
          <w:numId w:val="12"/>
        </w:numPr>
        <w:spacing w:line="276" w:lineRule="auto"/>
      </w:pPr>
      <w:r>
        <w:t>Dec 1</w:t>
      </w:r>
      <w:proofErr w:type="gramStart"/>
      <w:r>
        <w:t xml:space="preserve"> 2022</w:t>
      </w:r>
      <w:proofErr w:type="gramEnd"/>
      <w:r>
        <w:t xml:space="preserve"> AODAA update re request to make proposed amendments to Bill C-22 public.</w:t>
      </w:r>
    </w:p>
    <w:p w14:paraId="00000193" w14:textId="77777777" w:rsidR="00D2315C" w:rsidRDefault="00DA4684">
      <w:pPr>
        <w:numPr>
          <w:ilvl w:val="2"/>
          <w:numId w:val="12"/>
        </w:numPr>
        <w:spacing w:line="276" w:lineRule="auto"/>
      </w:pPr>
      <w:r>
        <w:t>Dec 12</w:t>
      </w:r>
      <w:proofErr w:type="gramStart"/>
      <w:r>
        <w:t xml:space="preserve"> 2022</w:t>
      </w:r>
      <w:proofErr w:type="gramEnd"/>
      <w:r>
        <w:t xml:space="preserve"> AODAA update re 1st day of clause-by-clause review of Bill C-22.</w:t>
      </w:r>
    </w:p>
    <w:p w14:paraId="00000194" w14:textId="77777777" w:rsidR="00D2315C" w:rsidRDefault="00DA4684">
      <w:pPr>
        <w:numPr>
          <w:ilvl w:val="2"/>
          <w:numId w:val="12"/>
        </w:numPr>
        <w:spacing w:line="276" w:lineRule="auto"/>
      </w:pPr>
      <w:r>
        <w:lastRenderedPageBreak/>
        <w:t>Dec 20</w:t>
      </w:r>
      <w:proofErr w:type="gramStart"/>
      <w:r>
        <w:t xml:space="preserve"> 2022</w:t>
      </w:r>
      <w:proofErr w:type="gramEnd"/>
      <w:r>
        <w:t xml:space="preserve"> AODAA update re amendments to Bill C-22 still too weak.</w:t>
      </w:r>
    </w:p>
    <w:p w14:paraId="00000195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2023</w:t>
      </w:r>
    </w:p>
    <w:p w14:paraId="00000196" w14:textId="77777777" w:rsidR="00D2315C" w:rsidRDefault="00DA4684">
      <w:pPr>
        <w:numPr>
          <w:ilvl w:val="2"/>
          <w:numId w:val="12"/>
        </w:numPr>
        <w:spacing w:line="276" w:lineRule="auto"/>
      </w:pPr>
      <w:r>
        <w:t>Feb 2</w:t>
      </w:r>
      <w:proofErr w:type="gramStart"/>
      <w:r>
        <w:t xml:space="preserve"> 2023</w:t>
      </w:r>
      <w:proofErr w:type="gramEnd"/>
      <w:r>
        <w:t xml:space="preserve"> AODAA update re 3rd reading Bill C-22.</w:t>
      </w:r>
    </w:p>
    <w:p w14:paraId="00000197" w14:textId="77777777" w:rsidR="00D2315C" w:rsidRDefault="00DA4684">
      <w:pPr>
        <w:numPr>
          <w:ilvl w:val="2"/>
          <w:numId w:val="12"/>
        </w:numPr>
        <w:spacing w:line="276" w:lineRule="auto"/>
      </w:pPr>
      <w:r>
        <w:t>Feb 3</w:t>
      </w:r>
      <w:proofErr w:type="gramStart"/>
      <w:r>
        <w:t xml:space="preserve"> 2023</w:t>
      </w:r>
      <w:proofErr w:type="gramEnd"/>
      <w:r>
        <w:t xml:space="preserve"> AODAA joint discussion paper re Senate amendments to Bill C-22.</w:t>
      </w:r>
    </w:p>
    <w:p w14:paraId="00000198" w14:textId="77777777" w:rsidR="00D2315C" w:rsidRDefault="00DA4684">
      <w:pPr>
        <w:numPr>
          <w:ilvl w:val="2"/>
          <w:numId w:val="12"/>
        </w:numPr>
        <w:spacing w:line="276" w:lineRule="auto"/>
      </w:pPr>
      <w:r>
        <w:t>Feb 12</w:t>
      </w:r>
      <w:proofErr w:type="gramStart"/>
      <w:r>
        <w:t xml:space="preserve"> 2023</w:t>
      </w:r>
      <w:proofErr w:type="gramEnd"/>
      <w:r>
        <w:t xml:space="preserve"> AODAA update re Senate begins 2nd reading of Bill C-22.</w:t>
      </w:r>
    </w:p>
    <w:p w14:paraId="00000199" w14:textId="77777777" w:rsidR="00D2315C" w:rsidRDefault="00DA4684">
      <w:pPr>
        <w:numPr>
          <w:ilvl w:val="2"/>
          <w:numId w:val="12"/>
        </w:numPr>
        <w:spacing w:line="276" w:lineRule="auto"/>
      </w:pPr>
      <w:r>
        <w:t>Feb 13</w:t>
      </w:r>
      <w:proofErr w:type="gramStart"/>
      <w:r>
        <w:t xml:space="preserve"> 2023</w:t>
      </w:r>
      <w:proofErr w:type="gramEnd"/>
      <w:r>
        <w:t xml:space="preserve"> AODAA update re Bill C-22 allows private insurance </w:t>
      </w:r>
      <w:proofErr w:type="spellStart"/>
      <w:r>
        <w:t>clawbacks</w:t>
      </w:r>
      <w:proofErr w:type="spellEnd"/>
      <w:r>
        <w:t>.</w:t>
      </w:r>
    </w:p>
    <w:p w14:paraId="0000019A" w14:textId="77777777" w:rsidR="00D2315C" w:rsidRDefault="00DA4684">
      <w:pPr>
        <w:numPr>
          <w:ilvl w:val="2"/>
          <w:numId w:val="12"/>
        </w:numPr>
        <w:spacing w:line="276" w:lineRule="auto"/>
      </w:pPr>
      <w:r>
        <w:t>Feb 14</w:t>
      </w:r>
      <w:proofErr w:type="gramStart"/>
      <w:r>
        <w:t xml:space="preserve"> 2023</w:t>
      </w:r>
      <w:proofErr w:type="gramEnd"/>
      <w:r>
        <w:t xml:space="preserve"> AODAA update re Bill C-22 action kit.</w:t>
      </w:r>
    </w:p>
    <w:p w14:paraId="0000019B" w14:textId="77777777" w:rsidR="00D2315C" w:rsidRDefault="00DA4684">
      <w:pPr>
        <w:numPr>
          <w:ilvl w:val="2"/>
          <w:numId w:val="12"/>
        </w:numPr>
        <w:spacing w:line="276" w:lineRule="auto"/>
      </w:pPr>
      <w:r>
        <w:t>March 6</w:t>
      </w:r>
      <w:proofErr w:type="gramStart"/>
      <w:r>
        <w:t xml:space="preserve"> 2023</w:t>
      </w:r>
      <w:proofErr w:type="gramEnd"/>
      <w:r>
        <w:t xml:space="preserve"> AODAA update re day 2 and 3 of Senate 2nd reading debate on Bill C-22.</w:t>
      </w:r>
    </w:p>
    <w:p w14:paraId="0000019C" w14:textId="77777777" w:rsidR="00D2315C" w:rsidRDefault="00DA4684">
      <w:pPr>
        <w:numPr>
          <w:ilvl w:val="2"/>
          <w:numId w:val="12"/>
        </w:numPr>
        <w:spacing w:line="276" w:lineRule="auto"/>
      </w:pPr>
      <w:r>
        <w:t>March 9</w:t>
      </w:r>
      <w:proofErr w:type="gramStart"/>
      <w:r>
        <w:t xml:space="preserve"> 2023</w:t>
      </w:r>
      <w:proofErr w:type="gramEnd"/>
      <w:r>
        <w:t xml:space="preserve"> AODAA update re day 4 of 2nd reading in Senate on Bill C-22.</w:t>
      </w:r>
    </w:p>
    <w:p w14:paraId="0000019D" w14:textId="77777777" w:rsidR="00D2315C" w:rsidRDefault="00DA4684">
      <w:pPr>
        <w:numPr>
          <w:ilvl w:val="2"/>
          <w:numId w:val="12"/>
        </w:numPr>
        <w:spacing w:line="276" w:lineRule="auto"/>
      </w:pPr>
      <w:r>
        <w:t>March 13</w:t>
      </w:r>
      <w:proofErr w:type="gramStart"/>
      <w:r>
        <w:t xml:space="preserve"> 2023</w:t>
      </w:r>
      <w:proofErr w:type="gramEnd"/>
      <w:r>
        <w:t xml:space="preserve"> AODAA update re Senate 2nd reading finishes on Bill C-22.</w:t>
      </w:r>
    </w:p>
    <w:p w14:paraId="0000019E" w14:textId="77777777" w:rsidR="00D2315C" w:rsidRDefault="00DA4684">
      <w:pPr>
        <w:numPr>
          <w:ilvl w:val="2"/>
          <w:numId w:val="12"/>
        </w:numPr>
        <w:spacing w:line="276" w:lineRule="auto"/>
      </w:pPr>
      <w:r>
        <w:t>March 15</w:t>
      </w:r>
      <w:proofErr w:type="gramStart"/>
      <w:r>
        <w:t xml:space="preserve"> 2023</w:t>
      </w:r>
      <w:proofErr w:type="gramEnd"/>
      <w:r>
        <w:t xml:space="preserve"> AODAA letter to Carla Qualtrough before Senate hearings.</w:t>
      </w:r>
    </w:p>
    <w:p w14:paraId="0000019F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24</w:t>
      </w:r>
      <w:proofErr w:type="gramStart"/>
      <w:r>
        <w:t xml:space="preserve"> 2023</w:t>
      </w:r>
      <w:proofErr w:type="gramEnd"/>
      <w:r>
        <w:t xml:space="preserve"> AODAA brief to SOCI committee re Bill C-22.</w:t>
      </w:r>
    </w:p>
    <w:p w14:paraId="000001A0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26</w:t>
      </w:r>
      <w:proofErr w:type="gramStart"/>
      <w:r>
        <w:t xml:space="preserve"> 2023</w:t>
      </w:r>
      <w:proofErr w:type="gramEnd"/>
      <w:r>
        <w:t xml:space="preserve"> AODAA update re reflections on Senate Bill C-22 public hearings.</w:t>
      </w:r>
    </w:p>
    <w:p w14:paraId="000001A1" w14:textId="77777777" w:rsidR="00D2315C" w:rsidRDefault="00DA4684">
      <w:pPr>
        <w:numPr>
          <w:ilvl w:val="2"/>
          <w:numId w:val="12"/>
        </w:numPr>
        <w:spacing w:line="276" w:lineRule="auto"/>
      </w:pPr>
      <w:r>
        <w:t>April 28</w:t>
      </w:r>
      <w:proofErr w:type="gramStart"/>
      <w:r>
        <w:t xml:space="preserve"> 2023</w:t>
      </w:r>
      <w:proofErr w:type="gramEnd"/>
      <w:r>
        <w:t xml:space="preserve"> AODAA update re presentation at Senate standing committee.</w:t>
      </w:r>
    </w:p>
    <w:p w14:paraId="000001A2" w14:textId="77777777" w:rsidR="00D2315C" w:rsidRDefault="00DA4684">
      <w:pPr>
        <w:numPr>
          <w:ilvl w:val="2"/>
          <w:numId w:val="12"/>
        </w:numPr>
        <w:spacing w:line="276" w:lineRule="auto"/>
      </w:pPr>
      <w:r>
        <w:t>May 7</w:t>
      </w:r>
      <w:proofErr w:type="gramStart"/>
      <w:r>
        <w:t xml:space="preserve"> 2023</w:t>
      </w:r>
      <w:proofErr w:type="gramEnd"/>
      <w:r>
        <w:t xml:space="preserve"> AODAA update re first 2 days of Bill C-22 clause by clause.</w:t>
      </w:r>
    </w:p>
    <w:p w14:paraId="000001A3" w14:textId="77777777" w:rsidR="00D2315C" w:rsidRDefault="00DA4684">
      <w:pPr>
        <w:numPr>
          <w:ilvl w:val="2"/>
          <w:numId w:val="12"/>
        </w:numPr>
        <w:spacing w:line="276" w:lineRule="auto"/>
      </w:pPr>
      <w:r>
        <w:t>May 17</w:t>
      </w:r>
      <w:proofErr w:type="gramStart"/>
      <w:r>
        <w:t xml:space="preserve"> 2023</w:t>
      </w:r>
      <w:proofErr w:type="gramEnd"/>
      <w:r>
        <w:t xml:space="preserve"> AODAA letter to Senate re passing Bill C-22 amendments on 3rd reading.</w:t>
      </w:r>
    </w:p>
    <w:p w14:paraId="000001A4" w14:textId="77777777" w:rsidR="00D2315C" w:rsidRDefault="00DA4684">
      <w:pPr>
        <w:numPr>
          <w:ilvl w:val="2"/>
          <w:numId w:val="12"/>
        </w:numPr>
        <w:spacing w:line="276" w:lineRule="auto"/>
      </w:pPr>
      <w:r>
        <w:t>May 19</w:t>
      </w:r>
      <w:proofErr w:type="gramStart"/>
      <w:r>
        <w:t xml:space="preserve"> 2023</w:t>
      </w:r>
      <w:proofErr w:type="gramEnd"/>
      <w:r>
        <w:t xml:space="preserve"> AODAA update re Senate passes Bill C-22 with amendments.</w:t>
      </w:r>
    </w:p>
    <w:p w14:paraId="000001A5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25</w:t>
      </w:r>
      <w:proofErr w:type="gramStart"/>
      <w:r>
        <w:t xml:space="preserve"> 2023</w:t>
      </w:r>
      <w:proofErr w:type="gramEnd"/>
      <w:r>
        <w:t xml:space="preserve"> AODAA update re Globe report on Senate amendments to Bill C-22.</w:t>
      </w:r>
    </w:p>
    <w:p w14:paraId="000001A6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27</w:t>
      </w:r>
      <w:proofErr w:type="gramStart"/>
      <w:r>
        <w:t xml:space="preserve"> 2023</w:t>
      </w:r>
      <w:proofErr w:type="gramEnd"/>
      <w:r>
        <w:t xml:space="preserve"> AODAA update re write MPs to ratify Bill C-22 Senate amendments.</w:t>
      </w:r>
    </w:p>
    <w:p w14:paraId="000001A7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29</w:t>
      </w:r>
      <w:proofErr w:type="gramStart"/>
      <w:r>
        <w:t xml:space="preserve"> 2023</w:t>
      </w:r>
      <w:proofErr w:type="gramEnd"/>
      <w:r>
        <w:t xml:space="preserve"> AODAA open letter to House of Commons re Bill C-22.</w:t>
      </w:r>
    </w:p>
    <w:p w14:paraId="000001A8" w14:textId="77777777" w:rsidR="00D2315C" w:rsidRDefault="00DA4684">
      <w:pPr>
        <w:numPr>
          <w:ilvl w:val="2"/>
          <w:numId w:val="12"/>
        </w:numPr>
        <w:spacing w:line="276" w:lineRule="auto"/>
      </w:pPr>
      <w:r>
        <w:t>May 29</w:t>
      </w:r>
      <w:proofErr w:type="gramStart"/>
      <w:r>
        <w:t xml:space="preserve"> 2023</w:t>
      </w:r>
      <w:proofErr w:type="gramEnd"/>
      <w:r>
        <w:t xml:space="preserve"> AODAA update re guest column in Metroland on Bill C-22.</w:t>
      </w:r>
    </w:p>
    <w:p w14:paraId="000001A9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1</w:t>
      </w:r>
      <w:proofErr w:type="gramStart"/>
      <w:r>
        <w:t xml:space="preserve"> 2023</w:t>
      </w:r>
      <w:proofErr w:type="gramEnd"/>
      <w:r>
        <w:t xml:space="preserve"> AODAA news release re more sign Bill C-22 open letter.</w:t>
      </w:r>
    </w:p>
    <w:p w14:paraId="000001AA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15</w:t>
      </w:r>
      <w:proofErr w:type="gramStart"/>
      <w:r>
        <w:t xml:space="preserve"> 2023</w:t>
      </w:r>
      <w:proofErr w:type="gramEnd"/>
      <w:r>
        <w:t xml:space="preserve"> AODAA news release re House of Commons vote on Senate amendments.</w:t>
      </w:r>
    </w:p>
    <w:p w14:paraId="000001AB" w14:textId="77777777" w:rsidR="00D2315C" w:rsidRDefault="00DA4684">
      <w:pPr>
        <w:numPr>
          <w:ilvl w:val="2"/>
          <w:numId w:val="12"/>
        </w:numPr>
        <w:spacing w:line="276" w:lineRule="auto"/>
      </w:pPr>
      <w:r>
        <w:t>June 21</w:t>
      </w:r>
      <w:proofErr w:type="gramStart"/>
      <w:r>
        <w:t xml:space="preserve"> 2023</w:t>
      </w:r>
      <w:proofErr w:type="gramEnd"/>
      <w:r>
        <w:t xml:space="preserve"> AODAA news release re Bill C-22 passes Parliament.</w:t>
      </w:r>
    </w:p>
    <w:p w14:paraId="000001AC" w14:textId="77777777" w:rsidR="00D2315C" w:rsidRDefault="00DA4684">
      <w:pPr>
        <w:numPr>
          <w:ilvl w:val="2"/>
          <w:numId w:val="12"/>
        </w:numPr>
        <w:spacing w:line="276" w:lineRule="auto"/>
      </w:pPr>
      <w:r>
        <w:t>Aug 3</w:t>
      </w:r>
      <w:proofErr w:type="gramStart"/>
      <w:r>
        <w:t xml:space="preserve"> 2023</w:t>
      </w:r>
      <w:proofErr w:type="gramEnd"/>
      <w:r>
        <w:t xml:space="preserve"> AODAA update re where </w:t>
      </w:r>
      <w:proofErr w:type="gramStart"/>
      <w:r>
        <w:t>is Bill C-22 now</w:t>
      </w:r>
      <w:proofErr w:type="gramEnd"/>
      <w:r>
        <w:t>.</w:t>
      </w:r>
    </w:p>
    <w:p w14:paraId="000001AD" w14:textId="77777777" w:rsidR="00D2315C" w:rsidRDefault="00DA4684">
      <w:pPr>
        <w:numPr>
          <w:ilvl w:val="2"/>
          <w:numId w:val="12"/>
        </w:numPr>
        <w:spacing w:line="276" w:lineRule="auto"/>
      </w:pPr>
      <w:r>
        <w:t>Nov 30</w:t>
      </w:r>
      <w:proofErr w:type="gramStart"/>
      <w:r>
        <w:t xml:space="preserve"> 2023</w:t>
      </w:r>
      <w:proofErr w:type="gramEnd"/>
      <w:r>
        <w:t xml:space="preserve"> AODAA update re Bill C-22 federal consultation.</w:t>
      </w:r>
    </w:p>
    <w:p w14:paraId="000001AE" w14:textId="77777777" w:rsidR="00D2315C" w:rsidRDefault="00DA4684">
      <w:pPr>
        <w:numPr>
          <w:ilvl w:val="0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Ontario Legislative Amendments Process - Bill 231</w:t>
      </w:r>
    </w:p>
    <w:p w14:paraId="000001AF" w14:textId="77777777" w:rsidR="00D2315C" w:rsidRDefault="00DA4684">
      <w:pPr>
        <w:numPr>
          <w:ilvl w:val="1"/>
          <w:numId w:val="12"/>
        </w:numPr>
        <w:spacing w:line="276" w:lineRule="auto"/>
      </w:pPr>
      <w:r>
        <w:lastRenderedPageBreak/>
        <w:t>Feb 8</w:t>
      </w:r>
      <w:proofErr w:type="gramStart"/>
      <w:r>
        <w:t xml:space="preserve"> 2010</w:t>
      </w:r>
      <w:proofErr w:type="gramEnd"/>
      <w:r>
        <w:t xml:space="preserve"> AODAA update re letters to all parties and Elections Ontario re Bill 231.</w:t>
      </w:r>
    </w:p>
    <w:p w14:paraId="000001B0" w14:textId="77777777" w:rsidR="00D2315C" w:rsidRDefault="00DA4684">
      <w:pPr>
        <w:numPr>
          <w:ilvl w:val="1"/>
          <w:numId w:val="12"/>
        </w:numPr>
        <w:spacing w:line="276" w:lineRule="auto"/>
      </w:pPr>
      <w:r>
        <w:t>March 10</w:t>
      </w:r>
      <w:proofErr w:type="gramStart"/>
      <w:r>
        <w:t xml:space="preserve"> 2010</w:t>
      </w:r>
      <w:proofErr w:type="gramEnd"/>
      <w:r>
        <w:t xml:space="preserve"> AODAA </w:t>
      </w:r>
      <w:proofErr w:type="gramStart"/>
      <w:r>
        <w:t>update re dates</w:t>
      </w:r>
      <w:proofErr w:type="gramEnd"/>
      <w:r>
        <w:t xml:space="preserve"> for Bill 231 public hearings.</w:t>
      </w:r>
    </w:p>
    <w:p w14:paraId="000001B1" w14:textId="77777777" w:rsidR="00D2315C" w:rsidRDefault="00DA4684">
      <w:pPr>
        <w:numPr>
          <w:ilvl w:val="1"/>
          <w:numId w:val="12"/>
        </w:numPr>
        <w:spacing w:line="276" w:lineRule="auto"/>
      </w:pPr>
      <w:r>
        <w:t>March 17</w:t>
      </w:r>
      <w:proofErr w:type="gramStart"/>
      <w:r>
        <w:t xml:space="preserve"> 2010</w:t>
      </w:r>
      <w:proofErr w:type="gramEnd"/>
      <w:r>
        <w:t xml:space="preserve"> AODAA brief re Bill 231.</w:t>
      </w:r>
    </w:p>
    <w:p w14:paraId="000001B2" w14:textId="77777777" w:rsidR="00D2315C" w:rsidRDefault="00DA4684">
      <w:pPr>
        <w:numPr>
          <w:ilvl w:val="1"/>
          <w:numId w:val="12"/>
        </w:numPr>
        <w:spacing w:line="276" w:lineRule="auto"/>
      </w:pPr>
      <w:r>
        <w:t>March 24</w:t>
      </w:r>
      <w:proofErr w:type="gramStart"/>
      <w:r>
        <w:t xml:space="preserve"> 2010</w:t>
      </w:r>
      <w:proofErr w:type="gramEnd"/>
      <w:r>
        <w:t xml:space="preserve"> AODAA update re broadcasting Bill 231 public hearings.</w:t>
      </w:r>
    </w:p>
    <w:p w14:paraId="000001B3" w14:textId="77777777" w:rsidR="00D2315C" w:rsidRDefault="00DA4684">
      <w:pPr>
        <w:numPr>
          <w:ilvl w:val="1"/>
          <w:numId w:val="12"/>
        </w:numPr>
        <w:spacing w:line="276" w:lineRule="auto"/>
      </w:pPr>
      <w:r>
        <w:t>March 31</w:t>
      </w:r>
      <w:proofErr w:type="gramStart"/>
      <w:r>
        <w:t xml:space="preserve"> 2010</w:t>
      </w:r>
      <w:proofErr w:type="gramEnd"/>
      <w:r>
        <w:t xml:space="preserve"> AODAA news release re Bill 231 public hearing presentation.</w:t>
      </w:r>
    </w:p>
    <w:p w14:paraId="000001B4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7</w:t>
      </w:r>
      <w:proofErr w:type="gramStart"/>
      <w:r>
        <w:t xml:space="preserve"> 2010</w:t>
      </w:r>
      <w:proofErr w:type="gramEnd"/>
      <w:r>
        <w:t xml:space="preserve"> AODAA update re Bill 231 media and other news.</w:t>
      </w:r>
    </w:p>
    <w:p w14:paraId="000001B5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12</w:t>
      </w:r>
      <w:proofErr w:type="gramStart"/>
      <w:r>
        <w:t xml:space="preserve"> 2010</w:t>
      </w:r>
      <w:proofErr w:type="gramEnd"/>
      <w:r>
        <w:t xml:space="preserve"> AODAA update re Toronto Star Bill 231 editorial.</w:t>
      </w:r>
    </w:p>
    <w:p w14:paraId="000001B6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13</w:t>
      </w:r>
      <w:proofErr w:type="gramStart"/>
      <w:r>
        <w:t xml:space="preserve"> 2010</w:t>
      </w:r>
      <w:proofErr w:type="gramEnd"/>
      <w:r>
        <w:t xml:space="preserve"> AODAA update re NDP amendments to Bill 231.</w:t>
      </w:r>
    </w:p>
    <w:p w14:paraId="000001B7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13</w:t>
      </w:r>
      <w:proofErr w:type="gramStart"/>
      <w:r>
        <w:t xml:space="preserve"> 2010</w:t>
      </w:r>
      <w:proofErr w:type="gramEnd"/>
      <w:r>
        <w:t xml:space="preserve"> AODAA update re Conservative party proposed amendments to Bill 231.</w:t>
      </w:r>
    </w:p>
    <w:p w14:paraId="000001B8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13</w:t>
      </w:r>
      <w:proofErr w:type="gramStart"/>
      <w:r>
        <w:t xml:space="preserve"> 2010</w:t>
      </w:r>
      <w:proofErr w:type="gramEnd"/>
      <w:r>
        <w:t xml:space="preserve"> AODAA update re Liberal party proposed amendments to Bill 231.</w:t>
      </w:r>
    </w:p>
    <w:p w14:paraId="000001B9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14</w:t>
      </w:r>
      <w:proofErr w:type="gramStart"/>
      <w:r>
        <w:t xml:space="preserve"> 2010</w:t>
      </w:r>
      <w:proofErr w:type="gramEnd"/>
      <w:r>
        <w:t xml:space="preserve"> AODAA update re preliminary analysis of proposed Bill 231 amendments.</w:t>
      </w:r>
    </w:p>
    <w:p w14:paraId="000001BA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15</w:t>
      </w:r>
      <w:proofErr w:type="gramStart"/>
      <w:r>
        <w:t xml:space="preserve"> 2010</w:t>
      </w:r>
      <w:proofErr w:type="gramEnd"/>
      <w:r>
        <w:t xml:space="preserve"> AODAA update re 1st day of clause by clause on Bill 231.</w:t>
      </w:r>
    </w:p>
    <w:p w14:paraId="000001BB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19</w:t>
      </w:r>
      <w:proofErr w:type="gramStart"/>
      <w:r>
        <w:t xml:space="preserve"> 2010</w:t>
      </w:r>
      <w:proofErr w:type="gramEnd"/>
      <w:r>
        <w:t xml:space="preserve"> AODAA update re response to standing committee opposition to accessible voting technology.</w:t>
      </w:r>
    </w:p>
    <w:p w14:paraId="000001BC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20</w:t>
      </w:r>
      <w:proofErr w:type="gramStart"/>
      <w:r>
        <w:t xml:space="preserve"> 2010</w:t>
      </w:r>
      <w:proofErr w:type="gramEnd"/>
      <w:r>
        <w:t xml:space="preserve"> AODAA update re Toronto Star article on Bill 231.</w:t>
      </w:r>
    </w:p>
    <w:p w14:paraId="000001BD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20</w:t>
      </w:r>
      <w:proofErr w:type="gramStart"/>
      <w:r>
        <w:t xml:space="preserve"> 2010</w:t>
      </w:r>
      <w:proofErr w:type="gramEnd"/>
      <w:r>
        <w:t xml:space="preserve"> AODAA update re last minute government amendments to Bill 231.</w:t>
      </w:r>
    </w:p>
    <w:p w14:paraId="000001BE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26</w:t>
      </w:r>
      <w:proofErr w:type="gramStart"/>
      <w:r>
        <w:t xml:space="preserve"> 2010</w:t>
      </w:r>
      <w:proofErr w:type="gramEnd"/>
      <w:r>
        <w:t xml:space="preserve"> AODAA update re finishing clause by clause and radio interviews on Bill 231.</w:t>
      </w:r>
    </w:p>
    <w:p w14:paraId="000001BF" w14:textId="77777777" w:rsidR="00D2315C" w:rsidRDefault="00DA4684">
      <w:pPr>
        <w:numPr>
          <w:ilvl w:val="1"/>
          <w:numId w:val="12"/>
        </w:numPr>
        <w:spacing w:line="276" w:lineRule="auto"/>
      </w:pPr>
      <w:r>
        <w:t>April 30</w:t>
      </w:r>
      <w:proofErr w:type="gramStart"/>
      <w:r>
        <w:t xml:space="preserve"> 2010</w:t>
      </w:r>
      <w:proofErr w:type="gramEnd"/>
      <w:r>
        <w:t xml:space="preserve"> AODAA update re finishing 3rd reading debates on Bill 231.</w:t>
      </w:r>
    </w:p>
    <w:p w14:paraId="000001C0" w14:textId="77777777" w:rsidR="00D2315C" w:rsidRDefault="00DA4684">
      <w:pPr>
        <w:numPr>
          <w:ilvl w:val="1"/>
          <w:numId w:val="12"/>
        </w:numPr>
        <w:spacing w:line="276" w:lineRule="auto"/>
      </w:pPr>
      <w:r>
        <w:t>May 3</w:t>
      </w:r>
      <w:proofErr w:type="gramStart"/>
      <w:r>
        <w:t xml:space="preserve"> 2010</w:t>
      </w:r>
      <w:proofErr w:type="gramEnd"/>
      <w:r>
        <w:t xml:space="preserve"> AODAA update re Bill 231 passing 3rd reading.</w:t>
      </w:r>
    </w:p>
    <w:p w14:paraId="000001C1" w14:textId="77777777" w:rsidR="00D2315C" w:rsidRDefault="00DA4684">
      <w:pPr>
        <w:numPr>
          <w:ilvl w:val="1"/>
          <w:numId w:val="12"/>
        </w:numPr>
        <w:spacing w:line="276" w:lineRule="auto"/>
      </w:pPr>
      <w:r>
        <w:t>May 5</w:t>
      </w:r>
      <w:proofErr w:type="gramStart"/>
      <w:r>
        <w:t xml:space="preserve"> 2010</w:t>
      </w:r>
      <w:proofErr w:type="gramEnd"/>
      <w:r>
        <w:t xml:space="preserve"> AODAA update re CCLA letter to Elections Ontario.</w:t>
      </w:r>
    </w:p>
    <w:p w14:paraId="000001C2" w14:textId="77777777" w:rsidR="00D2315C" w:rsidRDefault="00DA4684">
      <w:pPr>
        <w:numPr>
          <w:ilvl w:val="0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Private Member’s Bill Strategy</w:t>
      </w:r>
    </w:p>
    <w:p w14:paraId="000001C3" w14:textId="77777777" w:rsidR="00D2315C" w:rsidRDefault="00DA4684">
      <w:pPr>
        <w:numPr>
          <w:ilvl w:val="1"/>
          <w:numId w:val="12"/>
        </w:numPr>
        <w:spacing w:line="276" w:lineRule="auto"/>
      </w:pPr>
      <w:r>
        <w:t>June 3</w:t>
      </w:r>
      <w:proofErr w:type="gramStart"/>
      <w:r>
        <w:t xml:space="preserve"> 2015</w:t>
      </w:r>
      <w:proofErr w:type="gramEnd"/>
      <w:r>
        <w:t xml:space="preserve"> AODAA News Release re NDP private </w:t>
      </w:r>
      <w:proofErr w:type="gramStart"/>
      <w:r>
        <w:t>members</w:t>
      </w:r>
      <w:proofErr w:type="gramEnd"/>
      <w:r>
        <w:t xml:space="preserve"> bill.</w:t>
      </w:r>
    </w:p>
    <w:p w14:paraId="000001C4" w14:textId="77777777" w:rsidR="00D2315C" w:rsidRDefault="00DA4684">
      <w:pPr>
        <w:numPr>
          <w:ilvl w:val="0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Using Question Period</w:t>
      </w:r>
    </w:p>
    <w:p w14:paraId="000001C5" w14:textId="77777777" w:rsidR="00D2315C" w:rsidRDefault="00DA4684">
      <w:pPr>
        <w:numPr>
          <w:ilvl w:val="1"/>
          <w:numId w:val="12"/>
        </w:numPr>
        <w:spacing w:line="276" w:lineRule="auto"/>
      </w:pPr>
      <w:r>
        <w:t xml:space="preserve">2013 AODAA News Release re massive </w:t>
      </w:r>
      <w:proofErr w:type="gramStart"/>
      <w:r>
        <w:t>non compliance</w:t>
      </w:r>
      <w:proofErr w:type="gramEnd"/>
      <w:r>
        <w:t xml:space="preserve"> with AODA.</w:t>
      </w:r>
    </w:p>
    <w:p w14:paraId="000001C6" w14:textId="77777777" w:rsidR="00D2315C" w:rsidRDefault="00DA4684">
      <w:pPr>
        <w:numPr>
          <w:ilvl w:val="1"/>
          <w:numId w:val="12"/>
        </w:numPr>
        <w:spacing w:line="276" w:lineRule="auto"/>
      </w:pPr>
      <w:r>
        <w:t>2013 AODAA Question Period re FOI Request.</w:t>
      </w:r>
    </w:p>
    <w:p w14:paraId="000001C7" w14:textId="77777777" w:rsidR="00D2315C" w:rsidRDefault="00DA4684">
      <w:pPr>
        <w:numPr>
          <w:ilvl w:val="1"/>
          <w:numId w:val="12"/>
        </w:numPr>
        <w:spacing w:line="276" w:lineRule="auto"/>
      </w:pPr>
      <w:r>
        <w:t>2013 AODAA update re 2nd Toronto Star editorial &amp; question period on enforcement.</w:t>
      </w:r>
    </w:p>
    <w:p w14:paraId="000001C8" w14:textId="77777777" w:rsidR="00D2315C" w:rsidRDefault="00DA4684">
      <w:pPr>
        <w:numPr>
          <w:ilvl w:val="1"/>
          <w:numId w:val="12"/>
        </w:numPr>
        <w:spacing w:line="276" w:lineRule="auto"/>
      </w:pPr>
      <w:r>
        <w:t>2013 AODAA update re Toronto Star editorial.</w:t>
      </w:r>
    </w:p>
    <w:p w14:paraId="000001C9" w14:textId="77777777" w:rsidR="00D2315C" w:rsidRDefault="00DA4684">
      <w:pPr>
        <w:numPr>
          <w:ilvl w:val="1"/>
          <w:numId w:val="12"/>
        </w:numPr>
        <w:spacing w:line="276" w:lineRule="auto"/>
      </w:pPr>
      <w:r>
        <w:t>2016 AODAA News Release re Toronto Star on education standard open letter.</w:t>
      </w:r>
    </w:p>
    <w:p w14:paraId="000001CA" w14:textId="77777777" w:rsidR="00D2315C" w:rsidRDefault="00DA4684">
      <w:pPr>
        <w:numPr>
          <w:ilvl w:val="1"/>
          <w:numId w:val="12"/>
        </w:numPr>
        <w:spacing w:line="276" w:lineRule="auto"/>
      </w:pPr>
      <w:r>
        <w:t>2016 AODAA update re Premier Wynne agrees to develop education accessibility standard.</w:t>
      </w:r>
    </w:p>
    <w:p w14:paraId="000001CB" w14:textId="77777777" w:rsidR="00D2315C" w:rsidRDefault="00DA4684">
      <w:pPr>
        <w:numPr>
          <w:ilvl w:val="1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Advocacy to City of Toronto re E-Scooters</w:t>
      </w:r>
    </w:p>
    <w:p w14:paraId="000001CC" w14:textId="77777777" w:rsidR="00D2315C" w:rsidRDefault="00DA4684">
      <w:pPr>
        <w:numPr>
          <w:ilvl w:val="2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2020</w:t>
      </w:r>
    </w:p>
    <w:p w14:paraId="000001CD" w14:textId="77777777" w:rsidR="00D2315C" w:rsidRDefault="00DA4684">
      <w:pPr>
        <w:numPr>
          <w:ilvl w:val="3"/>
          <w:numId w:val="12"/>
        </w:numPr>
        <w:spacing w:line="276" w:lineRule="auto"/>
      </w:pPr>
      <w:r>
        <w:t>Jan 21</w:t>
      </w:r>
      <w:proofErr w:type="gramStart"/>
      <w:r>
        <w:t xml:space="preserve"> 2020</w:t>
      </w:r>
      <w:proofErr w:type="gramEnd"/>
      <w:r>
        <w:t xml:space="preserve"> AODAA update re e-scooters media.</w:t>
      </w:r>
    </w:p>
    <w:p w14:paraId="000001CE" w14:textId="77777777" w:rsidR="00D2315C" w:rsidRDefault="00DA4684">
      <w:pPr>
        <w:numPr>
          <w:ilvl w:val="3"/>
          <w:numId w:val="12"/>
        </w:numPr>
        <w:spacing w:line="276" w:lineRule="auto"/>
      </w:pPr>
      <w:r>
        <w:t>Jan 22</w:t>
      </w:r>
      <w:proofErr w:type="gramStart"/>
      <w:r>
        <w:t xml:space="preserve"> 2020</w:t>
      </w:r>
      <w:proofErr w:type="gramEnd"/>
      <w:r>
        <w:t xml:space="preserve"> AODAA open letter re e-scooters.</w:t>
      </w:r>
    </w:p>
    <w:p w14:paraId="000001CF" w14:textId="77777777" w:rsidR="00D2315C" w:rsidRDefault="00DA4684">
      <w:pPr>
        <w:numPr>
          <w:ilvl w:val="3"/>
          <w:numId w:val="12"/>
        </w:numPr>
        <w:spacing w:line="276" w:lineRule="auto"/>
      </w:pPr>
      <w:r>
        <w:lastRenderedPageBreak/>
        <w:t>Feb 20</w:t>
      </w:r>
      <w:proofErr w:type="gramStart"/>
      <w:r>
        <w:t xml:space="preserve"> 2020</w:t>
      </w:r>
      <w:proofErr w:type="gramEnd"/>
      <w:r>
        <w:t xml:space="preserve"> AODAA news release re Montreal e-scooters ban restored.</w:t>
      </w:r>
    </w:p>
    <w:p w14:paraId="000001D0" w14:textId="77777777" w:rsidR="00D2315C" w:rsidRDefault="00DA4684">
      <w:pPr>
        <w:numPr>
          <w:ilvl w:val="3"/>
          <w:numId w:val="12"/>
        </w:numPr>
        <w:spacing w:line="276" w:lineRule="auto"/>
      </w:pPr>
      <w:r>
        <w:t>July 10</w:t>
      </w:r>
      <w:proofErr w:type="gramStart"/>
      <w:r>
        <w:t xml:space="preserve"> 2020</w:t>
      </w:r>
      <w:proofErr w:type="gramEnd"/>
      <w:r>
        <w:t xml:space="preserve"> AODAA news release re Toronto infrastructure committee e-scooters meeting.</w:t>
      </w:r>
    </w:p>
    <w:p w14:paraId="000001D1" w14:textId="77777777" w:rsidR="00D2315C" w:rsidRDefault="00DA4684">
      <w:pPr>
        <w:numPr>
          <w:ilvl w:val="3"/>
          <w:numId w:val="12"/>
        </w:numPr>
        <w:spacing w:line="276" w:lineRule="auto"/>
      </w:pPr>
      <w:r>
        <w:t>July 24</w:t>
      </w:r>
      <w:proofErr w:type="gramStart"/>
      <w:r>
        <w:t xml:space="preserve"> 2020</w:t>
      </w:r>
      <w:proofErr w:type="gramEnd"/>
      <w:r>
        <w:t xml:space="preserve"> AODAA update re Toronto city council to consider e-scooters next week.</w:t>
      </w:r>
    </w:p>
    <w:p w14:paraId="000001D2" w14:textId="77777777" w:rsidR="00D2315C" w:rsidRDefault="00DA4684">
      <w:pPr>
        <w:numPr>
          <w:ilvl w:val="3"/>
          <w:numId w:val="12"/>
        </w:numPr>
        <w:spacing w:line="276" w:lineRule="auto"/>
      </w:pPr>
      <w:r>
        <w:t>July 27</w:t>
      </w:r>
      <w:proofErr w:type="gramStart"/>
      <w:r>
        <w:t xml:space="preserve"> 2020</w:t>
      </w:r>
      <w:proofErr w:type="gramEnd"/>
      <w:r>
        <w:t xml:space="preserve"> AODAA update re Toronto considers e-scooters after ADA 30th anniversary.</w:t>
      </w:r>
    </w:p>
    <w:p w14:paraId="000001D3" w14:textId="77777777" w:rsidR="00D2315C" w:rsidRDefault="00DA4684">
      <w:pPr>
        <w:numPr>
          <w:ilvl w:val="3"/>
          <w:numId w:val="12"/>
        </w:numPr>
        <w:spacing w:line="276" w:lineRule="auto"/>
      </w:pPr>
      <w:r>
        <w:t>July 29</w:t>
      </w:r>
      <w:proofErr w:type="gramStart"/>
      <w:r>
        <w:t xml:space="preserve"> 2020</w:t>
      </w:r>
      <w:proofErr w:type="gramEnd"/>
      <w:r>
        <w:t xml:space="preserve"> AODAA update re Toronto city council to investigate e-scooters and accessibility.</w:t>
      </w:r>
    </w:p>
    <w:p w14:paraId="000001D4" w14:textId="77777777" w:rsidR="00D2315C" w:rsidRDefault="00DA4684">
      <w:pPr>
        <w:numPr>
          <w:ilvl w:val="3"/>
          <w:numId w:val="12"/>
        </w:numPr>
        <w:spacing w:line="276" w:lineRule="auto"/>
      </w:pPr>
      <w:r>
        <w:t>Sept 10</w:t>
      </w:r>
      <w:proofErr w:type="gramStart"/>
      <w:r>
        <w:t xml:space="preserve"> 2020</w:t>
      </w:r>
      <w:proofErr w:type="gramEnd"/>
      <w:r>
        <w:t xml:space="preserve"> AODAA update re Toronto e-scooters action kit.</w:t>
      </w:r>
    </w:p>
    <w:p w14:paraId="000001D5" w14:textId="77777777" w:rsidR="00D2315C" w:rsidRDefault="00DA4684">
      <w:pPr>
        <w:numPr>
          <w:ilvl w:val="3"/>
          <w:numId w:val="12"/>
        </w:numPr>
        <w:spacing w:line="276" w:lineRule="auto"/>
      </w:pPr>
      <w:r>
        <w:t>Oct 30</w:t>
      </w:r>
      <w:proofErr w:type="gramStart"/>
      <w:r>
        <w:t xml:space="preserve"> 2020</w:t>
      </w:r>
      <w:proofErr w:type="gramEnd"/>
      <w:r>
        <w:t xml:space="preserve"> AODAA news </w:t>
      </w:r>
      <w:proofErr w:type="gramStart"/>
      <w:r>
        <w:t>release</w:t>
      </w:r>
      <w:proofErr w:type="gramEnd"/>
      <w:r>
        <w:t xml:space="preserve"> </w:t>
      </w:r>
      <w:proofErr w:type="gramStart"/>
      <w:r>
        <w:t>re e</w:t>
      </w:r>
      <w:proofErr w:type="gramEnd"/>
      <w:r>
        <w:t>-scooters corporate lobbying feeding frenzy.</w:t>
      </w:r>
    </w:p>
    <w:p w14:paraId="000001D6" w14:textId="77777777" w:rsidR="00D2315C" w:rsidRDefault="00DA4684">
      <w:pPr>
        <w:numPr>
          <w:ilvl w:val="2"/>
          <w:numId w:val="12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2021</w:t>
      </w:r>
    </w:p>
    <w:p w14:paraId="000001D7" w14:textId="77777777" w:rsidR="00D2315C" w:rsidRDefault="00DA4684">
      <w:pPr>
        <w:numPr>
          <w:ilvl w:val="3"/>
          <w:numId w:val="12"/>
        </w:numPr>
        <w:spacing w:line="276" w:lineRule="auto"/>
      </w:pPr>
      <w:r>
        <w:t>Feb 12</w:t>
      </w:r>
      <w:proofErr w:type="gramStart"/>
      <w:r>
        <w:t xml:space="preserve"> 2021</w:t>
      </w:r>
      <w:proofErr w:type="gramEnd"/>
      <w:r>
        <w:t xml:space="preserve"> AODAA update re e-scooter action video &amp; Toronto accessibility advisory committee meeting announcement.</w:t>
      </w:r>
    </w:p>
    <w:p w14:paraId="000001D8" w14:textId="77777777" w:rsidR="00D2315C" w:rsidRDefault="00DA4684">
      <w:pPr>
        <w:numPr>
          <w:ilvl w:val="3"/>
          <w:numId w:val="12"/>
        </w:numPr>
        <w:spacing w:line="276" w:lineRule="auto"/>
      </w:pPr>
      <w:r>
        <w:t>Feb 22</w:t>
      </w:r>
      <w:proofErr w:type="gramStart"/>
      <w:r>
        <w:t xml:space="preserve"> 2021</w:t>
      </w:r>
      <w:proofErr w:type="gramEnd"/>
      <w:r>
        <w:t xml:space="preserve"> AODAA brief to Toronto Accessibility Advisory Committee re E-scooters.</w:t>
      </w:r>
    </w:p>
    <w:p w14:paraId="000001D9" w14:textId="77777777" w:rsidR="00D2315C" w:rsidRDefault="00DA4684">
      <w:pPr>
        <w:numPr>
          <w:ilvl w:val="3"/>
          <w:numId w:val="12"/>
        </w:numPr>
        <w:spacing w:line="276" w:lineRule="auto"/>
      </w:pPr>
      <w:r>
        <w:t>Feb 24</w:t>
      </w:r>
      <w:proofErr w:type="gramStart"/>
      <w:r>
        <w:t xml:space="preserve"> 2021</w:t>
      </w:r>
      <w:proofErr w:type="gramEnd"/>
      <w:r>
        <w:t xml:space="preserve"> AODAA news release re Toronto Accessibility Advisory Committee e-scooter meeting.</w:t>
      </w:r>
    </w:p>
    <w:p w14:paraId="000001DA" w14:textId="77777777" w:rsidR="00D2315C" w:rsidRDefault="00DA4684">
      <w:pPr>
        <w:numPr>
          <w:ilvl w:val="3"/>
          <w:numId w:val="12"/>
        </w:numPr>
        <w:spacing w:line="276" w:lineRule="auto"/>
      </w:pPr>
      <w:r>
        <w:t>April 23</w:t>
      </w:r>
      <w:proofErr w:type="gramStart"/>
      <w:r>
        <w:t xml:space="preserve"> 2021</w:t>
      </w:r>
      <w:proofErr w:type="gramEnd"/>
      <w:r>
        <w:t xml:space="preserve"> AODAA update re e-scooter corporate feeding frenzy continues.</w:t>
      </w:r>
    </w:p>
    <w:p w14:paraId="000001DB" w14:textId="77777777" w:rsidR="00D2315C" w:rsidRDefault="00DA4684">
      <w:pPr>
        <w:numPr>
          <w:ilvl w:val="3"/>
          <w:numId w:val="12"/>
        </w:numPr>
        <w:spacing w:line="276" w:lineRule="auto"/>
      </w:pPr>
      <w:r>
        <w:t>April 28</w:t>
      </w:r>
      <w:proofErr w:type="gramStart"/>
      <w:r>
        <w:t xml:space="preserve"> 2021</w:t>
      </w:r>
      <w:proofErr w:type="gramEnd"/>
      <w:r>
        <w:t xml:space="preserve"> AODAA news release re Toronto infrastructure committee to consider e-scooters today.</w:t>
      </w:r>
    </w:p>
    <w:p w14:paraId="000001DC" w14:textId="77777777" w:rsidR="00D2315C" w:rsidRDefault="00DA4684">
      <w:pPr>
        <w:numPr>
          <w:ilvl w:val="3"/>
          <w:numId w:val="12"/>
        </w:numPr>
        <w:spacing w:line="276" w:lineRule="auto"/>
      </w:pPr>
      <w:r>
        <w:t>April 29</w:t>
      </w:r>
      <w:proofErr w:type="gramStart"/>
      <w:r>
        <w:t xml:space="preserve"> 2021</w:t>
      </w:r>
      <w:proofErr w:type="gramEnd"/>
      <w:r>
        <w:t xml:space="preserve"> AODAA update re e-scooters triage and BC disability bill.</w:t>
      </w:r>
    </w:p>
    <w:p w14:paraId="000001DD" w14:textId="77777777" w:rsidR="00D2315C" w:rsidRDefault="00DA4684">
      <w:pPr>
        <w:numPr>
          <w:ilvl w:val="3"/>
          <w:numId w:val="12"/>
        </w:numPr>
        <w:spacing w:line="276" w:lineRule="auto"/>
      </w:pPr>
      <w:r>
        <w:t>May 3</w:t>
      </w:r>
      <w:proofErr w:type="gramStart"/>
      <w:r>
        <w:t xml:space="preserve"> 2021</w:t>
      </w:r>
      <w:proofErr w:type="gramEnd"/>
      <w:r>
        <w:t xml:space="preserve"> AODAA update re last minute advocacy on Toronto e-scooters issue.</w:t>
      </w:r>
    </w:p>
    <w:p w14:paraId="000001DE" w14:textId="77777777" w:rsidR="00D2315C" w:rsidRDefault="00DA4684">
      <w:pPr>
        <w:numPr>
          <w:ilvl w:val="3"/>
          <w:numId w:val="12"/>
        </w:numPr>
        <w:spacing w:line="276" w:lineRule="auto"/>
      </w:pPr>
      <w:r>
        <w:t>May 5</w:t>
      </w:r>
      <w:proofErr w:type="gramStart"/>
      <w:r>
        <w:t xml:space="preserve"> 2021</w:t>
      </w:r>
      <w:proofErr w:type="gramEnd"/>
      <w:r>
        <w:t xml:space="preserve"> AODAA news release re Toronto city council rejects e-scooters.</w:t>
      </w:r>
    </w:p>
    <w:p w14:paraId="000001DF" w14:textId="77777777" w:rsidR="00D2315C" w:rsidRDefault="00DA4684">
      <w:pPr>
        <w:numPr>
          <w:ilvl w:val="3"/>
          <w:numId w:val="12"/>
        </w:numPr>
        <w:spacing w:line="276" w:lineRule="auto"/>
      </w:pPr>
      <w:r>
        <w:t>July 22</w:t>
      </w:r>
      <w:proofErr w:type="gramStart"/>
      <w:r>
        <w:t xml:space="preserve"> 2021</w:t>
      </w:r>
      <w:proofErr w:type="gramEnd"/>
      <w:r>
        <w:t xml:space="preserve"> AODAA update re London e-scooters event, court barriers survey &amp; other news.</w:t>
      </w:r>
    </w:p>
    <w:p w14:paraId="000001E0" w14:textId="77777777" w:rsidR="00D2315C" w:rsidRDefault="00DA4684">
      <w:pPr>
        <w:numPr>
          <w:ilvl w:val="3"/>
          <w:numId w:val="12"/>
        </w:numPr>
        <w:spacing w:line="276" w:lineRule="auto"/>
      </w:pPr>
      <w:r>
        <w:t>Nov 15</w:t>
      </w:r>
      <w:proofErr w:type="gramStart"/>
      <w:r>
        <w:t xml:space="preserve"> 2021</w:t>
      </w:r>
      <w:proofErr w:type="gramEnd"/>
      <w:r>
        <w:t xml:space="preserve"> AODAA update </w:t>
      </w:r>
      <w:proofErr w:type="gramStart"/>
      <w:r>
        <w:t>re e</w:t>
      </w:r>
      <w:proofErr w:type="gramEnd"/>
      <w:r>
        <w:t>-scooters blight continues including in Ottawa.</w:t>
      </w:r>
    </w:p>
    <w:p w14:paraId="000001E1" w14:textId="77777777" w:rsidR="00D2315C" w:rsidRDefault="00DA4684">
      <w:pPr>
        <w:numPr>
          <w:ilvl w:val="3"/>
          <w:numId w:val="12"/>
        </w:numPr>
        <w:spacing w:line="276" w:lineRule="auto"/>
      </w:pPr>
      <w:r>
        <w:t>Nov 29</w:t>
      </w:r>
      <w:proofErr w:type="gramStart"/>
      <w:r>
        <w:t xml:space="preserve"> 2021</w:t>
      </w:r>
      <w:proofErr w:type="gramEnd"/>
      <w:r>
        <w:t xml:space="preserve"> AODAA update re 27th anniversary and e-scooters media compilation.</w:t>
      </w:r>
    </w:p>
    <w:p w14:paraId="000001E2" w14:textId="77777777" w:rsidR="00D2315C" w:rsidRDefault="00D2315C">
      <w:pPr>
        <w:spacing w:line="276" w:lineRule="auto"/>
        <w:rPr>
          <w:b/>
          <w:bCs/>
        </w:rPr>
      </w:pPr>
    </w:p>
    <w:p w14:paraId="000001E3" w14:textId="77777777" w:rsidR="00D2315C" w:rsidRDefault="00DA4684" w:rsidP="002D1D52">
      <w:pPr>
        <w:pStyle w:val="Heading3"/>
      </w:pPr>
      <w:bookmarkStart w:id="24" w:name="_d7jdub6k37jj" w:colFirst="0" w:colLast="0"/>
      <w:bookmarkEnd w:id="24"/>
      <w:r>
        <w:t>Lecture 9: Making an Effective Presentation to Legislative Hearings</w:t>
      </w:r>
    </w:p>
    <w:p w14:paraId="000001E4" w14:textId="77777777" w:rsidR="00D2315C" w:rsidRDefault="00DA4684" w:rsidP="002D1D52">
      <w:pPr>
        <w:pStyle w:val="Heading4"/>
      </w:pPr>
      <w:bookmarkStart w:id="25" w:name="_9fk1fsrt20hx" w:colFirst="0" w:colLast="0"/>
      <w:bookmarkEnd w:id="25"/>
      <w:r>
        <w:t>Required Readings:</w:t>
      </w:r>
    </w:p>
    <w:p w14:paraId="000001E5" w14:textId="77777777" w:rsidR="00D2315C" w:rsidRDefault="00DA4684">
      <w:pPr>
        <w:numPr>
          <w:ilvl w:val="0"/>
          <w:numId w:val="14"/>
        </w:numPr>
        <w:spacing w:line="276" w:lineRule="auto"/>
      </w:pPr>
      <w:r>
        <w:t>2024 AODA Alliance Brief re Accessible Canada Act.</w:t>
      </w:r>
    </w:p>
    <w:p w14:paraId="000001E6" w14:textId="77777777" w:rsidR="00D2315C" w:rsidRDefault="00DA4684">
      <w:pPr>
        <w:numPr>
          <w:ilvl w:val="0"/>
          <w:numId w:val="14"/>
        </w:numPr>
        <w:spacing w:line="276" w:lineRule="auto"/>
      </w:pPr>
      <w:r>
        <w:t xml:space="preserve">2024 AODA Alliance News Release re </w:t>
      </w:r>
      <w:proofErr w:type="gramStart"/>
      <w:r>
        <w:t>5 year</w:t>
      </w:r>
      <w:proofErr w:type="gramEnd"/>
      <w:r>
        <w:t xml:space="preserve"> review of Accessible Canada Act.</w:t>
      </w:r>
    </w:p>
    <w:p w14:paraId="000001E7" w14:textId="77777777" w:rsidR="00D2315C" w:rsidRDefault="00DA4684">
      <w:pPr>
        <w:numPr>
          <w:ilvl w:val="0"/>
          <w:numId w:val="14"/>
        </w:numPr>
        <w:spacing w:line="276" w:lineRule="auto"/>
      </w:pPr>
      <w:r>
        <w:lastRenderedPageBreak/>
        <w:t xml:space="preserve">Video: </w:t>
      </w:r>
      <w:hyperlink r:id="rId41">
        <w:r w:rsidR="00D2315C">
          <w:rPr>
            <w:color w:val="1155CC"/>
            <w:u w:val="single"/>
          </w:rPr>
          <w:t>AODA Alliance Chair David Lepofsky House of Commons testimony Accessible Canada Act 5-year review</w:t>
        </w:r>
      </w:hyperlink>
      <w:r>
        <w:t>.</w:t>
      </w:r>
    </w:p>
    <w:p w14:paraId="000001E8" w14:textId="77777777" w:rsidR="00D2315C" w:rsidRDefault="00DA4684">
      <w:pPr>
        <w:numPr>
          <w:ilvl w:val="0"/>
          <w:numId w:val="14"/>
        </w:numPr>
        <w:spacing w:line="276" w:lineRule="auto"/>
      </w:pPr>
      <w:r>
        <w:t>Swimming Up Niagara Falls, Chapter 13.</w:t>
      </w:r>
    </w:p>
    <w:p w14:paraId="000001E9" w14:textId="77777777" w:rsidR="00D2315C" w:rsidRDefault="00DA4684">
      <w:pPr>
        <w:numPr>
          <w:ilvl w:val="0"/>
          <w:numId w:val="14"/>
        </w:numPr>
        <w:spacing w:line="276" w:lineRule="auto"/>
      </w:pPr>
      <w:r>
        <w:t>History of the ODA, Chapters 3 and 17.</w:t>
      </w:r>
    </w:p>
    <w:p w14:paraId="000001EA" w14:textId="77777777" w:rsidR="00D2315C" w:rsidRDefault="00DA4684" w:rsidP="002D1D52">
      <w:pPr>
        <w:pStyle w:val="Heading4"/>
      </w:pPr>
      <w:bookmarkStart w:id="26" w:name="_qy5cbjcpk8bx" w:colFirst="0" w:colLast="0"/>
      <w:bookmarkEnd w:id="26"/>
      <w:r>
        <w:t>Supplemental Resources:</w:t>
      </w:r>
    </w:p>
    <w:p w14:paraId="000001EB" w14:textId="77777777" w:rsidR="00D2315C" w:rsidRDefault="00DA4684">
      <w:pPr>
        <w:numPr>
          <w:ilvl w:val="0"/>
          <w:numId w:val="5"/>
        </w:numPr>
        <w:spacing w:line="276" w:lineRule="auto"/>
      </w:pPr>
      <w:r>
        <w:t>AODA Alliance History of Campaigns since 1995</w:t>
      </w:r>
    </w:p>
    <w:p w14:paraId="000001EC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Accessible Air Travel Parliamentary Hearings</w:t>
      </w:r>
    </w:p>
    <w:p w14:paraId="000001ED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re Transport Standing Committee Cancels Appearance.</w:t>
      </w:r>
    </w:p>
    <w:p w14:paraId="000001EE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re Invitation to Standing Transportation Committee.</w:t>
      </w:r>
    </w:p>
    <w:p w14:paraId="000001EF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re Media Coverage of Parliamentary Airline Barriers Testimony.</w:t>
      </w:r>
    </w:p>
    <w:p w14:paraId="000001F0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Short Brief re Airline Barriers.</w:t>
      </w:r>
    </w:p>
    <w:p w14:paraId="000001F1" w14:textId="77777777" w:rsidR="00D2315C" w:rsidRDefault="00DA4684">
      <w:pPr>
        <w:numPr>
          <w:ilvl w:val="1"/>
          <w:numId w:val="5"/>
        </w:numPr>
        <w:spacing w:line="276" w:lineRule="auto"/>
      </w:pPr>
      <w:r>
        <w:t xml:space="preserve">2025 AODA Alliance News Release </w:t>
      </w:r>
      <w:proofErr w:type="gramStart"/>
      <w:r>
        <w:t>re</w:t>
      </w:r>
      <w:proofErr w:type="gramEnd"/>
      <w:r>
        <w:t xml:space="preserve"> Report on Accessible Air Travel.</w:t>
      </w:r>
    </w:p>
    <w:p w14:paraId="000001F2" w14:textId="77777777" w:rsidR="00D2315C" w:rsidRDefault="00DA4684">
      <w:pPr>
        <w:numPr>
          <w:ilvl w:val="0"/>
          <w:numId w:val="5"/>
        </w:numPr>
        <w:spacing w:line="276" w:lineRule="auto"/>
        <w:rPr>
          <w:i/>
          <w:iCs/>
        </w:rPr>
      </w:pPr>
      <w:r>
        <w:rPr>
          <w:i/>
          <w:iCs/>
          <w:u w:val="single"/>
        </w:rPr>
        <w:t>Accessible Canada Act 5-Year Review Parliamentary Hearings</w:t>
      </w:r>
    </w:p>
    <w:p w14:paraId="000001F3" w14:textId="77777777" w:rsidR="00D2315C" w:rsidRDefault="00DA4684">
      <w:pPr>
        <w:numPr>
          <w:ilvl w:val="1"/>
          <w:numId w:val="5"/>
        </w:numPr>
        <w:spacing w:line="276" w:lineRule="auto"/>
      </w:pPr>
      <w:r>
        <w:t>2024 AODA Alliance News Release re Accessible Canada Act Testimony.</w:t>
      </w:r>
    </w:p>
    <w:p w14:paraId="000001F4" w14:textId="77777777" w:rsidR="00D2315C" w:rsidRDefault="00DA4684">
      <w:pPr>
        <w:spacing w:line="276" w:lineRule="auto"/>
        <w:rPr>
          <w:b/>
          <w:bCs/>
        </w:rPr>
      </w:pPr>
      <w:r>
        <w:rPr>
          <w:b/>
          <w:bCs/>
        </w:rPr>
        <w:t xml:space="preserve">  </w:t>
      </w:r>
    </w:p>
    <w:p w14:paraId="000001F5" w14:textId="77777777" w:rsidR="00D2315C" w:rsidRDefault="00DA4684" w:rsidP="002D1D52">
      <w:pPr>
        <w:pStyle w:val="Heading3"/>
      </w:pPr>
      <w:bookmarkStart w:id="27" w:name="_602czvm6d68d" w:colFirst="0" w:colLast="0"/>
      <w:bookmarkEnd w:id="27"/>
      <w:r>
        <w:t>Lecture 10 &amp; 11: Mounting a Social Justice Campaign in the Media</w:t>
      </w:r>
    </w:p>
    <w:p w14:paraId="000001F6" w14:textId="77777777" w:rsidR="00D2315C" w:rsidRDefault="00DA4684" w:rsidP="002D1D52">
      <w:pPr>
        <w:pStyle w:val="Heading4"/>
      </w:pPr>
      <w:bookmarkStart w:id="28" w:name="_j8rogp7d3bv0" w:colFirst="0" w:colLast="0"/>
      <w:bookmarkEnd w:id="28"/>
      <w:r>
        <w:t>Required Readings:</w:t>
      </w:r>
    </w:p>
    <w:p w14:paraId="000001F7" w14:textId="77777777" w:rsidR="00D2315C" w:rsidRDefault="00DA4684">
      <w:pPr>
        <w:numPr>
          <w:ilvl w:val="0"/>
          <w:numId w:val="10"/>
        </w:numPr>
        <w:spacing w:line="276" w:lineRule="auto"/>
      </w:pPr>
      <w:r>
        <w:t>Jonathan A Obar, “</w:t>
      </w:r>
      <w:hyperlink r:id="rId42">
        <w:r w:rsidR="00D2315C">
          <w:rPr>
            <w:color w:val="1155CC"/>
            <w:u w:val="single"/>
          </w:rPr>
          <w:t>An Analysis of Social Media Adoption and Perceived Affordances by Advocacy Groups Looking to Advance Activism in Canada</w:t>
        </w:r>
      </w:hyperlink>
      <w:r>
        <w:t>” (2014) 39:2 Can J Communication 211.</w:t>
      </w:r>
    </w:p>
    <w:p w14:paraId="000001F8" w14:textId="77777777" w:rsidR="00D2315C" w:rsidRDefault="00DA4684">
      <w:pPr>
        <w:numPr>
          <w:ilvl w:val="0"/>
          <w:numId w:val="10"/>
        </w:numPr>
        <w:spacing w:line="276" w:lineRule="auto"/>
      </w:pPr>
      <w:r>
        <w:t>2022 AODA Alliance News Release re Judicial Review of Health Card Renewal.</w:t>
      </w:r>
    </w:p>
    <w:p w14:paraId="000001F9" w14:textId="77777777" w:rsidR="00D2315C" w:rsidRDefault="00DA4684">
      <w:pPr>
        <w:numPr>
          <w:ilvl w:val="0"/>
          <w:numId w:val="10"/>
        </w:numPr>
        <w:spacing w:line="276" w:lineRule="auto"/>
      </w:pPr>
      <w:r>
        <w:t>2022 AODA Alliance News Release re Onley Report 3rd Anniversary.</w:t>
      </w:r>
    </w:p>
    <w:p w14:paraId="000001FA" w14:textId="77777777" w:rsidR="00D2315C" w:rsidRDefault="00DA4684">
      <w:pPr>
        <w:numPr>
          <w:ilvl w:val="0"/>
          <w:numId w:val="10"/>
        </w:numPr>
        <w:spacing w:line="276" w:lineRule="auto"/>
      </w:pPr>
      <w:r>
        <w:t>2022 AODA Alliance News Release re 2022 Ontario Election Disability Pledges.</w:t>
      </w:r>
    </w:p>
    <w:p w14:paraId="000001FB" w14:textId="77777777" w:rsidR="00D2315C" w:rsidRDefault="00DA4684">
      <w:pPr>
        <w:numPr>
          <w:ilvl w:val="0"/>
          <w:numId w:val="10"/>
        </w:numPr>
        <w:spacing w:line="276" w:lineRule="auto"/>
      </w:pPr>
      <w:r>
        <w:t>2022 AODA Alliance News Release re Bill C-22 Brief.</w:t>
      </w:r>
    </w:p>
    <w:p w14:paraId="000001FC" w14:textId="77777777" w:rsidR="00D2315C" w:rsidRDefault="00DA4684">
      <w:pPr>
        <w:numPr>
          <w:ilvl w:val="0"/>
          <w:numId w:val="10"/>
        </w:numPr>
        <w:spacing w:line="276" w:lineRule="auto"/>
      </w:pPr>
      <w:r>
        <w:t>2022 AODA Alliance News Release re Bill C-22 Hearings.</w:t>
      </w:r>
    </w:p>
    <w:p w14:paraId="000001FD" w14:textId="77777777" w:rsidR="00D2315C" w:rsidRDefault="00DA4684" w:rsidP="002D1D52">
      <w:pPr>
        <w:pStyle w:val="Heading4"/>
      </w:pPr>
      <w:bookmarkStart w:id="29" w:name="_jzy5fhmb9k20" w:colFirst="0" w:colLast="0"/>
      <w:bookmarkEnd w:id="29"/>
      <w:r>
        <w:t>Supplemental Resources:</w:t>
      </w:r>
    </w:p>
    <w:p w14:paraId="000001FE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10</w:t>
      </w:r>
      <w:proofErr w:type="gramStart"/>
      <w:r>
        <w:t xml:space="preserve"> 2026</w:t>
      </w:r>
      <w:proofErr w:type="gramEnd"/>
      <w:r>
        <w:t xml:space="preserve"> AODA Alliance Media Advisory.</w:t>
      </w:r>
    </w:p>
    <w:p w14:paraId="000001FF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11</w:t>
      </w:r>
      <w:proofErr w:type="gramStart"/>
      <w:r>
        <w:t xml:space="preserve"> 2026</w:t>
      </w:r>
      <w:proofErr w:type="gramEnd"/>
      <w:r>
        <w:t xml:space="preserve"> AODA Alliance Open Letter re Elected School Trustees.</w:t>
      </w:r>
    </w:p>
    <w:p w14:paraId="00000200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11</w:t>
      </w:r>
      <w:proofErr w:type="gramStart"/>
      <w:r>
        <w:t xml:space="preserve"> 2026</w:t>
      </w:r>
      <w:proofErr w:type="gramEnd"/>
      <w:r>
        <w:t xml:space="preserve"> OPSBA Media Release re Call for Consultation.</w:t>
      </w:r>
    </w:p>
    <w:p w14:paraId="00000201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11</w:t>
      </w:r>
      <w:proofErr w:type="gramStart"/>
      <w:r>
        <w:t xml:space="preserve"> 2026</w:t>
      </w:r>
      <w:proofErr w:type="gramEnd"/>
      <w:r>
        <w:t xml:space="preserve"> Toronto Star Article re OPSBA Media Release.</w:t>
      </w:r>
    </w:p>
    <w:p w14:paraId="00000202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12</w:t>
      </w:r>
      <w:proofErr w:type="gramStart"/>
      <w:r>
        <w:t xml:space="preserve"> 2026</w:t>
      </w:r>
      <w:proofErr w:type="gramEnd"/>
      <w:r>
        <w:t xml:space="preserve"> AODA Alliance re Education Summit News Conference.</w:t>
      </w:r>
    </w:p>
    <w:p w14:paraId="00000203" w14:textId="77777777" w:rsidR="00D2315C" w:rsidRDefault="00DA4684">
      <w:pPr>
        <w:numPr>
          <w:ilvl w:val="0"/>
          <w:numId w:val="5"/>
        </w:numPr>
        <w:spacing w:line="276" w:lineRule="auto"/>
      </w:pPr>
      <w:r>
        <w:t>March 22</w:t>
      </w:r>
      <w:proofErr w:type="gramStart"/>
      <w:r>
        <w:t xml:space="preserve"> 2026</w:t>
      </w:r>
      <w:proofErr w:type="gramEnd"/>
      <w:r>
        <w:t xml:space="preserve"> AODA Alliance re Metroland article on Education Summit.</w:t>
      </w:r>
    </w:p>
    <w:sectPr w:rsidR="00D231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8BEE08-097C-44D1-8A18-F86B38062C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9484785-1AF5-426B-88D0-15CD3A6E7D3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3F6"/>
    <w:multiLevelType w:val="multilevel"/>
    <w:tmpl w:val="4AA402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D2479F"/>
    <w:multiLevelType w:val="multilevel"/>
    <w:tmpl w:val="C8725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406D4"/>
    <w:multiLevelType w:val="multilevel"/>
    <w:tmpl w:val="3594C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177812"/>
    <w:multiLevelType w:val="multilevel"/>
    <w:tmpl w:val="235C0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456420"/>
    <w:multiLevelType w:val="multilevel"/>
    <w:tmpl w:val="B6DC9B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E437C47"/>
    <w:multiLevelType w:val="multilevel"/>
    <w:tmpl w:val="1FD23C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F2C62D0"/>
    <w:multiLevelType w:val="multilevel"/>
    <w:tmpl w:val="42BA56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B759A6"/>
    <w:multiLevelType w:val="multilevel"/>
    <w:tmpl w:val="E14A6E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7B18C9"/>
    <w:multiLevelType w:val="multilevel"/>
    <w:tmpl w:val="035426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04301DC"/>
    <w:multiLevelType w:val="multilevel"/>
    <w:tmpl w:val="1286E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B54BEF"/>
    <w:multiLevelType w:val="multilevel"/>
    <w:tmpl w:val="926A78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357F28"/>
    <w:multiLevelType w:val="multilevel"/>
    <w:tmpl w:val="CBC6E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DEE5AC4"/>
    <w:multiLevelType w:val="multilevel"/>
    <w:tmpl w:val="BB28A1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6D65AF"/>
    <w:multiLevelType w:val="multilevel"/>
    <w:tmpl w:val="5414E6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0BD7B9A"/>
    <w:multiLevelType w:val="multilevel"/>
    <w:tmpl w:val="113A5D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8526E3B"/>
    <w:multiLevelType w:val="multilevel"/>
    <w:tmpl w:val="2B8856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8BE07A9"/>
    <w:multiLevelType w:val="multilevel"/>
    <w:tmpl w:val="F800B5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42136081">
    <w:abstractNumId w:val="6"/>
  </w:num>
  <w:num w:numId="2" w16cid:durableId="2029023269">
    <w:abstractNumId w:val="1"/>
  </w:num>
  <w:num w:numId="3" w16cid:durableId="723986947">
    <w:abstractNumId w:val="11"/>
  </w:num>
  <w:num w:numId="4" w16cid:durableId="123812084">
    <w:abstractNumId w:val="2"/>
  </w:num>
  <w:num w:numId="5" w16cid:durableId="1728337464">
    <w:abstractNumId w:val="3"/>
  </w:num>
  <w:num w:numId="6" w16cid:durableId="931936145">
    <w:abstractNumId w:val="15"/>
  </w:num>
  <w:num w:numId="7" w16cid:durableId="1870875314">
    <w:abstractNumId w:val="14"/>
  </w:num>
  <w:num w:numId="8" w16cid:durableId="1161507233">
    <w:abstractNumId w:val="8"/>
  </w:num>
  <w:num w:numId="9" w16cid:durableId="1107190792">
    <w:abstractNumId w:val="12"/>
  </w:num>
  <w:num w:numId="10" w16cid:durableId="1760953545">
    <w:abstractNumId w:val="5"/>
  </w:num>
  <w:num w:numId="11" w16cid:durableId="92362310">
    <w:abstractNumId w:val="16"/>
  </w:num>
  <w:num w:numId="12" w16cid:durableId="44376553">
    <w:abstractNumId w:val="7"/>
  </w:num>
  <w:num w:numId="13" w16cid:durableId="1525023324">
    <w:abstractNumId w:val="4"/>
  </w:num>
  <w:num w:numId="14" w16cid:durableId="2022000045">
    <w:abstractNumId w:val="0"/>
  </w:num>
  <w:num w:numId="15" w16cid:durableId="1815679970">
    <w:abstractNumId w:val="9"/>
  </w:num>
  <w:num w:numId="16" w16cid:durableId="4983268">
    <w:abstractNumId w:val="13"/>
  </w:num>
  <w:num w:numId="17" w16cid:durableId="1315377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5C"/>
    <w:rsid w:val="000A5183"/>
    <w:rsid w:val="002D1D52"/>
    <w:rsid w:val="00450CBF"/>
    <w:rsid w:val="0091365B"/>
    <w:rsid w:val="009F2870"/>
    <w:rsid w:val="00B80225"/>
    <w:rsid w:val="00BD7FF2"/>
    <w:rsid w:val="00D2315C"/>
    <w:rsid w:val="00DA4684"/>
    <w:rsid w:val="00DE227B"/>
    <w:rsid w:val="00E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31564"/>
  <w15:docId w15:val="{FBC943CF-C591-49AE-8BA1-199BB939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rsid w:val="00EF12CC"/>
    <w:pPr>
      <w:keepNext/>
      <w:keepLines/>
      <w:outlineLvl w:val="1"/>
    </w:pPr>
    <w:rPr>
      <w:b/>
      <w:u w:val="single"/>
    </w:rPr>
  </w:style>
  <w:style w:type="paragraph" w:styleId="Heading3">
    <w:name w:val="heading 3"/>
    <w:basedOn w:val="Normal"/>
    <w:next w:val="Normal"/>
    <w:autoRedefine/>
    <w:uiPriority w:val="9"/>
    <w:unhideWhenUsed/>
    <w:qFormat/>
    <w:rsid w:val="00BD7FF2"/>
    <w:pPr>
      <w:keepNext/>
      <w:keepLines/>
      <w:outlineLvl w:val="2"/>
    </w:pPr>
    <w:rPr>
      <w:b/>
      <w:iCs/>
    </w:rPr>
  </w:style>
  <w:style w:type="paragraph" w:styleId="Heading4">
    <w:name w:val="heading 4"/>
    <w:basedOn w:val="Normal"/>
    <w:next w:val="Normal"/>
    <w:uiPriority w:val="9"/>
    <w:unhideWhenUsed/>
    <w:qFormat/>
    <w:rsid w:val="00BD7FF2"/>
    <w:pPr>
      <w:keepNext/>
      <w:keepLines/>
      <w:outlineLvl w:val="3"/>
    </w:pPr>
    <w:rPr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bC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ViGUVoj_iM" TargetMode="External"/><Relationship Id="rId18" Type="http://schemas.openxmlformats.org/officeDocument/2006/relationships/hyperlink" Target="http://canlii.ca/t/h5plm" TargetMode="External"/><Relationship Id="rId26" Type="http://schemas.openxmlformats.org/officeDocument/2006/relationships/hyperlink" Target="https://archdisabilitylaw.ca/resource/fact-sheet-what-is-the-united-nations-convention-on-the-rights-of-persons-with-disabilities-crpd-and-the-optional-protocol/" TargetMode="External"/><Relationship Id="rId39" Type="http://schemas.openxmlformats.org/officeDocument/2006/relationships/hyperlink" Target="https://disability-rights-and-wrongs-the-david-lepodcast.simplecast.com/episodes/how-to-get-a-politicians-attention-with-former-premiere-of-ontario-kathleen-wynne-mW3DV0vk" TargetMode="External"/><Relationship Id="rId21" Type="http://schemas.openxmlformats.org/officeDocument/2006/relationships/hyperlink" Target="https://archdisabilitylaw.ca/resource/advocacy-toolkit-your-right-to-not-be-excluded-from-school-in-ontario/" TargetMode="External"/><Relationship Id="rId34" Type="http://schemas.openxmlformats.org/officeDocument/2006/relationships/hyperlink" Target="https://cpj.ca/cpjs-advocacy-toolkit/" TargetMode="External"/><Relationship Id="rId42" Type="http://schemas.openxmlformats.org/officeDocument/2006/relationships/hyperlink" Target="https://cjc.utppublishing.com/doi/10.22230/cjc.2014v39n2a2678" TargetMode="External"/><Relationship Id="rId7" Type="http://schemas.openxmlformats.org/officeDocument/2006/relationships/hyperlink" Target="http://ted.com/talks/kimberle_crenshaw_the_urgency_of_intersectional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150.statcan.gc.ca/n1/pub/89-654-x/89-654-x2024001-eng.htm" TargetMode="External"/><Relationship Id="rId20" Type="http://schemas.openxmlformats.org/officeDocument/2006/relationships/hyperlink" Target="https://archdisabilitylaw.ca/resource/guide-human-rights-and-education-in-ontario-a-general-guide-for-students/" TargetMode="External"/><Relationship Id="rId29" Type="http://schemas.openxmlformats.org/officeDocument/2006/relationships/hyperlink" Target="https://simplystakeholders.com/resources/guides/stakeholder-analysis/" TargetMode="External"/><Relationship Id="rId41" Type="http://schemas.openxmlformats.org/officeDocument/2006/relationships/hyperlink" Target="https://www.youtube.com/watch?v=_F9X28Oz6c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com/talks/kimberle_crenshaw_the_urgency_of_intersectionality" TargetMode="External"/><Relationship Id="rId11" Type="http://schemas.openxmlformats.org/officeDocument/2006/relationships/hyperlink" Target="http://ted.com/talks/stella_young_i_m_not_your_inspiration_thank_you_very_much" TargetMode="External"/><Relationship Id="rId24" Type="http://schemas.openxmlformats.org/officeDocument/2006/relationships/hyperlink" Target="https://www.youtube.com/watch?v=y32XvjWmDAQ" TargetMode="External"/><Relationship Id="rId32" Type="http://schemas.openxmlformats.org/officeDocument/2006/relationships/hyperlink" Target="https://simplystakeholders.com/resources/guides/stakeholder-analysis/" TargetMode="External"/><Relationship Id="rId37" Type="http://schemas.openxmlformats.org/officeDocument/2006/relationships/hyperlink" Target="https://www.youtube.com/watch?v=zrPLb3N1DBQ" TargetMode="External"/><Relationship Id="rId40" Type="http://schemas.openxmlformats.org/officeDocument/2006/relationships/hyperlink" Target="https://disability-rights-and-wrongs-the-david-lepodcast.simplecast.com/episodes/how-to-get-a-politicians-attention-with-former-premiere-of-ontario-kathleen-wynne-pt-2-qBJHFBi2" TargetMode="External"/><Relationship Id="rId5" Type="http://schemas.openxmlformats.org/officeDocument/2006/relationships/hyperlink" Target="https://via.library.depaul.edu/cgi/viewcontent.cgi?article=1083&amp;context=jsj" TargetMode="External"/><Relationship Id="rId15" Type="http://schemas.openxmlformats.org/officeDocument/2006/relationships/hyperlink" Target="https://www150.statcan.gc.ca/n1/pub/89-654-x/89-654-x2024001-eng.htm" TargetMode="External"/><Relationship Id="rId23" Type="http://schemas.openxmlformats.org/officeDocument/2006/relationships/hyperlink" Target="https://papers.ssrn.com/sol3/papers.cfm?abstract_id=5895562" TargetMode="External"/><Relationship Id="rId28" Type="http://schemas.openxmlformats.org/officeDocument/2006/relationships/hyperlink" Target="https://www.youtube.com/watch?v=SGYmPMcgDPg" TargetMode="External"/><Relationship Id="rId36" Type="http://schemas.openxmlformats.org/officeDocument/2006/relationships/hyperlink" Target="https://www.youtube.com/watch?v=WHWcJiNQZEw" TargetMode="External"/><Relationship Id="rId10" Type="http://schemas.openxmlformats.org/officeDocument/2006/relationships/hyperlink" Target="http://ted.com/talks/stella_young_i_m_not_your_inspiration_thank_you_very_much" TargetMode="External"/><Relationship Id="rId19" Type="http://schemas.openxmlformats.org/officeDocument/2006/relationships/hyperlink" Target="https://archdisabilitylaw.ca/resource/fact-sheet-tips-for-lawyers-and-paralegals-in-ontario-accommodating-clients-requiring-a-support-person/" TargetMode="External"/><Relationship Id="rId31" Type="http://schemas.openxmlformats.org/officeDocument/2006/relationships/hyperlink" Target="https://cbr.cba.org/index.php/cbr/article/view/561/56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rlyfoxdisabilityadvocacy.ca/2022/04/26/by-and-for-in-the-disability-community-nothing-about-us-without-us/" TargetMode="External"/><Relationship Id="rId14" Type="http://schemas.openxmlformats.org/officeDocument/2006/relationships/hyperlink" Target="https://www150.statcan.gc.ca/n1/pub/89-654-x/89-654-x2024001-eng.htm" TargetMode="External"/><Relationship Id="rId22" Type="http://schemas.openxmlformats.org/officeDocument/2006/relationships/hyperlink" Target="https://www.canada.ca/en/employment-social-development/programs/disability/arc/words-images.html" TargetMode="External"/><Relationship Id="rId27" Type="http://schemas.openxmlformats.org/officeDocument/2006/relationships/hyperlink" Target="https://www.youtube.com/watch?v=fW8amMCVAJQ" TargetMode="External"/><Relationship Id="rId30" Type="http://schemas.openxmlformats.org/officeDocument/2006/relationships/hyperlink" Target="https://www.youtube.com/watch?v=SGYmPMcgDPg" TargetMode="External"/><Relationship Id="rId35" Type="http://schemas.openxmlformats.org/officeDocument/2006/relationships/hyperlink" Target="https://canlii.ca/t/sfc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yaj.uwindsor.ca/index.php/wyaj/article/view/77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odaalliance.org/whats-new/how-ontarios-human-rights-tribunal-went-off-the-rails-in-an-important-disability-accessibility-case-read-the-new-article-by-aoda-alliance-chair-david-lepofsky-on-the-tribunals-ruling-against-an/" TargetMode="External"/><Relationship Id="rId17" Type="http://schemas.openxmlformats.org/officeDocument/2006/relationships/hyperlink" Target="https://www150.statcan.gc.ca/n1/pub/89-654-x/89-654-x2025002-eng.htm" TargetMode="External"/><Relationship Id="rId25" Type="http://schemas.openxmlformats.org/officeDocument/2006/relationships/hyperlink" Target="https://peopleforeducation.ca/public-education-in-ontario/" TargetMode="External"/><Relationship Id="rId33" Type="http://schemas.openxmlformats.org/officeDocument/2006/relationships/hyperlink" Target="https://cpj.ca/cpjs-advocacy-toolkit/" TargetMode="External"/><Relationship Id="rId38" Type="http://schemas.openxmlformats.org/officeDocument/2006/relationships/hyperlink" Target="https://www.youtube.com/watch?v=zrPLb3N1DBQ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4946</Words>
  <Characters>28195</Characters>
  <Application>Microsoft Office Word</Application>
  <DocSecurity>0</DocSecurity>
  <Lines>234</Lines>
  <Paragraphs>66</Paragraphs>
  <ScaleCrop>false</ScaleCrop>
  <Company/>
  <LinksUpToDate>false</LinksUpToDate>
  <CharactersWithSpaces>33075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Jamie Tsui</cp:lastModifiedBy>
  <cp:revision>8</cp:revision>
  <dcterms:created xsi:type="dcterms:W3CDTF">2026-08-19T23:44:00Z</dcterms:created>
  <dcterms:modified xsi:type="dcterms:W3CDTF">2026-08-23T02:05:00Z</dcterms:modified>
</cp:coreProperties>
</file>